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A70" w:rsidRPr="00780A70" w:rsidRDefault="00780A70" w:rsidP="00780A7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80A70">
        <w:rPr>
          <w:rFonts w:ascii="Times New Roman" w:hAnsi="Times New Roman" w:cs="Times New Roman"/>
          <w:b/>
          <w:sz w:val="20"/>
          <w:szCs w:val="20"/>
        </w:rPr>
        <w:t>MANIFESTAZIONE DELL’ESIGENZA</w:t>
      </w:r>
    </w:p>
    <w:p w:rsidR="00780A70" w:rsidRPr="00780A70" w:rsidRDefault="00780A70" w:rsidP="00780A70">
      <w:pPr>
        <w:spacing w:after="0" w:line="360" w:lineRule="auto"/>
        <w:jc w:val="both"/>
      </w:pPr>
      <w:r w:rsidRPr="00393205">
        <w:t>Il sottoscritto_</w:t>
      </w:r>
      <w:r>
        <w:t>_______</w:t>
      </w:r>
      <w:r w:rsidRPr="00393205">
        <w:t>________________________________________________________</w:t>
      </w:r>
    </w:p>
    <w:p w:rsidR="00780A70" w:rsidRPr="00402D89" w:rsidRDefault="00780A70" w:rsidP="00780A70">
      <w:pPr>
        <w:tabs>
          <w:tab w:val="left" w:pos="720"/>
        </w:tabs>
        <w:spacing w:after="0" w:line="360" w:lineRule="auto"/>
        <w:jc w:val="center"/>
      </w:pPr>
      <w:r w:rsidRPr="00402D89">
        <w:t>Richiede di acquistare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2241"/>
        <w:gridCol w:w="7115"/>
      </w:tblGrid>
      <w:tr w:rsidR="00780A70" w:rsidRPr="001D6380" w:rsidTr="00E218C9">
        <w:tc>
          <w:tcPr>
            <w:tcW w:w="533" w:type="dxa"/>
            <w:vAlign w:val="center"/>
          </w:tcPr>
          <w:p w:rsidR="00780A70" w:rsidRPr="00780A70" w:rsidRDefault="00780A70" w:rsidP="00E218C9">
            <w:pPr>
              <w:spacing w:line="360" w:lineRule="auto"/>
              <w:rPr>
                <w:b/>
              </w:rPr>
            </w:pPr>
            <w:r w:rsidRPr="00780A70">
              <w:rPr>
                <w:b/>
              </w:rPr>
              <w:t>1</w:t>
            </w:r>
          </w:p>
        </w:tc>
        <w:tc>
          <w:tcPr>
            <w:tcW w:w="2241" w:type="dxa"/>
            <w:shd w:val="clear" w:color="auto" w:fill="auto"/>
          </w:tcPr>
          <w:p w:rsidR="00780A70" w:rsidRPr="00780A70" w:rsidRDefault="00780A70" w:rsidP="00780A7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0A70">
              <w:rPr>
                <w:rFonts w:ascii="Times New Roman" w:hAnsi="Times New Roman" w:cs="Times New Roman"/>
                <w:b/>
                <w:sz w:val="20"/>
                <w:szCs w:val="20"/>
              </w:rPr>
              <w:t>Oggetto dell’acquisto</w:t>
            </w:r>
          </w:p>
          <w:p w:rsidR="00780A70" w:rsidRPr="00780A70" w:rsidRDefault="00780A70" w:rsidP="00780A70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780A70">
              <w:rPr>
                <w:rFonts w:ascii="Times New Roman" w:hAnsi="Times New Roman" w:cs="Times New Roman"/>
                <w:sz w:val="20"/>
                <w:szCs w:val="20"/>
              </w:rPr>
              <w:t>(Cosa chiedo di acquistare?)</w:t>
            </w:r>
          </w:p>
        </w:tc>
        <w:tc>
          <w:tcPr>
            <w:tcW w:w="7115" w:type="dxa"/>
            <w:shd w:val="clear" w:color="auto" w:fill="auto"/>
          </w:tcPr>
          <w:p w:rsidR="00780A70" w:rsidRPr="001D6380" w:rsidRDefault="00780A70" w:rsidP="00E218C9">
            <w:pPr>
              <w:spacing w:line="360" w:lineRule="auto"/>
              <w:jc w:val="both"/>
            </w:pPr>
          </w:p>
        </w:tc>
      </w:tr>
      <w:tr w:rsidR="00780A70" w:rsidRPr="001D6380" w:rsidTr="00E218C9">
        <w:tc>
          <w:tcPr>
            <w:tcW w:w="533" w:type="dxa"/>
            <w:vAlign w:val="center"/>
          </w:tcPr>
          <w:p w:rsidR="00780A70" w:rsidRPr="00780A70" w:rsidRDefault="00780A70" w:rsidP="00E218C9">
            <w:pPr>
              <w:spacing w:line="360" w:lineRule="auto"/>
              <w:rPr>
                <w:b/>
              </w:rPr>
            </w:pPr>
            <w:r w:rsidRPr="00780A70">
              <w:rPr>
                <w:b/>
              </w:rPr>
              <w:t>2</w:t>
            </w:r>
          </w:p>
        </w:tc>
        <w:tc>
          <w:tcPr>
            <w:tcW w:w="2241" w:type="dxa"/>
            <w:shd w:val="clear" w:color="auto" w:fill="auto"/>
          </w:tcPr>
          <w:p w:rsidR="00780A70" w:rsidRDefault="00780A70" w:rsidP="00780A70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780A70" w:rsidRDefault="00780A70" w:rsidP="007A2D0A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780A70" w:rsidRPr="001F14CD" w:rsidRDefault="00780A70" w:rsidP="00780A70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1F14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Interesse pubblico da soddisfare e destinazione d’uso dell’oggetto d’acquisto</w:t>
            </w:r>
          </w:p>
          <w:p w:rsidR="00780A70" w:rsidRPr="001D6380" w:rsidRDefault="00780A70" w:rsidP="00780A70">
            <w:pPr>
              <w:spacing w:line="360" w:lineRule="auto"/>
              <w:jc w:val="both"/>
            </w:pPr>
            <w:r w:rsidRPr="00EA255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(A cosa serve?)</w:t>
            </w:r>
          </w:p>
        </w:tc>
        <w:tc>
          <w:tcPr>
            <w:tcW w:w="7115" w:type="dxa"/>
            <w:shd w:val="clear" w:color="auto" w:fill="auto"/>
          </w:tcPr>
          <w:p w:rsidR="00780A70" w:rsidRPr="00A66250" w:rsidRDefault="00780A70" w:rsidP="00780A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6250">
              <w:rPr>
                <w:rFonts w:ascii="Times New Roman" w:hAnsi="Times New Roman" w:cs="Times New Roman"/>
                <w:sz w:val="20"/>
                <w:szCs w:val="20"/>
              </w:rPr>
              <w:t>L’acquisto:</w:t>
            </w:r>
          </w:p>
          <w:p w:rsidR="00780A70" w:rsidRPr="00A66250" w:rsidRDefault="00780A70" w:rsidP="00780A70">
            <w:pPr>
              <w:numPr>
                <w:ilvl w:val="0"/>
                <w:numId w:val="14"/>
              </w:num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6250">
              <w:rPr>
                <w:rFonts w:ascii="Times New Roman" w:hAnsi="Times New Roman" w:cs="Times New Roman"/>
                <w:sz w:val="20"/>
                <w:szCs w:val="20"/>
              </w:rPr>
              <w:t>è funzionalmente destinato all’attività di ricerca;</w:t>
            </w:r>
          </w:p>
          <w:p w:rsidR="00780A70" w:rsidRPr="00A66250" w:rsidRDefault="00780A70" w:rsidP="00780A70">
            <w:pPr>
              <w:numPr>
                <w:ilvl w:val="0"/>
                <w:numId w:val="14"/>
              </w:num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6250">
              <w:rPr>
                <w:rFonts w:ascii="Times New Roman" w:hAnsi="Times New Roman" w:cs="Times New Roman"/>
                <w:sz w:val="20"/>
                <w:szCs w:val="20"/>
              </w:rPr>
              <w:t>funzionalmente destinato al trasferimento tecnologico;</w:t>
            </w:r>
          </w:p>
          <w:p w:rsidR="00780A70" w:rsidRPr="00A66250" w:rsidRDefault="00780A70" w:rsidP="00780A70">
            <w:pPr>
              <w:numPr>
                <w:ilvl w:val="0"/>
                <w:numId w:val="14"/>
              </w:num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6250">
              <w:rPr>
                <w:rFonts w:ascii="Times New Roman" w:hAnsi="Times New Roman" w:cs="Times New Roman"/>
                <w:sz w:val="20"/>
                <w:szCs w:val="20"/>
              </w:rPr>
              <w:t>funzionalmente destinato alla terza missione;</w:t>
            </w:r>
          </w:p>
          <w:p w:rsidR="00780A70" w:rsidRPr="00A66250" w:rsidRDefault="00780A70" w:rsidP="00780A70">
            <w:pPr>
              <w:numPr>
                <w:ilvl w:val="0"/>
                <w:numId w:val="14"/>
              </w:num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6250">
              <w:rPr>
                <w:rFonts w:ascii="Times New Roman" w:hAnsi="Times New Roman" w:cs="Times New Roman"/>
                <w:sz w:val="20"/>
                <w:szCs w:val="20"/>
              </w:rPr>
              <w:t>funzionalmente destinato alla didattica,</w:t>
            </w:r>
          </w:p>
          <w:p w:rsidR="00780A70" w:rsidRPr="00A66250" w:rsidRDefault="00780A70" w:rsidP="00780A70">
            <w:pPr>
              <w:numPr>
                <w:ilvl w:val="0"/>
                <w:numId w:val="14"/>
              </w:num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6250">
              <w:rPr>
                <w:rFonts w:ascii="Times New Roman" w:hAnsi="Times New Roman" w:cs="Times New Roman"/>
                <w:sz w:val="20"/>
                <w:szCs w:val="20"/>
              </w:rPr>
              <w:t>funzionalmente destinato al funzionamento della struttura.</w:t>
            </w:r>
          </w:p>
          <w:p w:rsidR="00780A70" w:rsidRPr="00A66250" w:rsidRDefault="00780A70" w:rsidP="00780A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6250">
              <w:rPr>
                <w:rFonts w:ascii="Times New Roman" w:hAnsi="Times New Roman" w:cs="Times New Roman"/>
                <w:i/>
                <w:sz w:val="20"/>
                <w:szCs w:val="20"/>
              </w:rPr>
              <w:t>[Se l’oggetto dell’acquisto ha più destinazioni d’uso, selezionare la destinazione prevalente.]</w:t>
            </w:r>
          </w:p>
          <w:p w:rsidR="00780A70" w:rsidRPr="00A66250" w:rsidRDefault="00780A70" w:rsidP="00780A70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66250">
              <w:rPr>
                <w:rFonts w:ascii="Times New Roman" w:hAnsi="Times New Roman" w:cs="Times New Roman"/>
                <w:i/>
                <w:sz w:val="20"/>
                <w:szCs w:val="20"/>
              </w:rPr>
              <w:t>Dettagliare l’interesse pubblico da soddisfare - Esempi:</w:t>
            </w:r>
          </w:p>
          <w:p w:rsidR="00780A70" w:rsidRPr="00A66250" w:rsidRDefault="00780A70" w:rsidP="00780A70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66250">
              <w:rPr>
                <w:rFonts w:ascii="Times New Roman" w:hAnsi="Times New Roman" w:cs="Times New Roman"/>
                <w:i/>
                <w:sz w:val="20"/>
                <w:szCs w:val="20"/>
              </w:rPr>
              <w:t>Svolgimento di attività di ricerca per il progetto _____</w:t>
            </w:r>
          </w:p>
          <w:p w:rsidR="00780A70" w:rsidRPr="00780A70" w:rsidRDefault="00780A70" w:rsidP="00780A70">
            <w:pPr>
              <w:spacing w:after="0" w:line="360" w:lineRule="auto"/>
              <w:jc w:val="both"/>
              <w:rPr>
                <w:i/>
              </w:rPr>
            </w:pPr>
            <w:r w:rsidRPr="00A66250">
              <w:rPr>
                <w:rFonts w:ascii="Times New Roman" w:hAnsi="Times New Roman" w:cs="Times New Roman"/>
                <w:i/>
                <w:sz w:val="20"/>
                <w:szCs w:val="20"/>
              </w:rPr>
              <w:t>Svolgimento di attività di didattica per il corso di studio in _______.</w:t>
            </w:r>
          </w:p>
        </w:tc>
      </w:tr>
    </w:tbl>
    <w:p w:rsidR="00780A70" w:rsidRDefault="00780A70" w:rsidP="00780A70">
      <w:pPr>
        <w:tabs>
          <w:tab w:val="left" w:pos="720"/>
        </w:tabs>
        <w:spacing w:line="360" w:lineRule="auto"/>
        <w:jc w:val="both"/>
      </w:pPr>
    </w:p>
    <w:tbl>
      <w:tblPr>
        <w:tblW w:w="979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5576"/>
        <w:gridCol w:w="1559"/>
        <w:gridCol w:w="1701"/>
      </w:tblGrid>
      <w:tr w:rsidR="00780A70" w:rsidRPr="00F4211D" w:rsidTr="00E218C9">
        <w:trPr>
          <w:trHeight w:val="441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80A70" w:rsidRPr="00F37ADF" w:rsidRDefault="00780A70" w:rsidP="00E218C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7ADF">
              <w:rPr>
                <w:rFonts w:ascii="Times New Roman" w:hAnsi="Times New Roman" w:cs="Times New Roman"/>
                <w:bCs/>
                <w:sz w:val="20"/>
                <w:szCs w:val="20"/>
              </w:rPr>
              <w:t>Quantità</w:t>
            </w:r>
          </w:p>
        </w:tc>
        <w:tc>
          <w:tcPr>
            <w:tcW w:w="5576" w:type="dxa"/>
            <w:shd w:val="clear" w:color="auto" w:fill="auto"/>
            <w:vAlign w:val="center"/>
            <w:hideMark/>
          </w:tcPr>
          <w:p w:rsidR="00780A70" w:rsidRPr="00F37ADF" w:rsidRDefault="00780A70" w:rsidP="00E218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ADF">
              <w:rPr>
                <w:rFonts w:ascii="Times New Roman" w:hAnsi="Times New Roman" w:cs="Times New Roman"/>
                <w:bCs/>
                <w:sz w:val="20"/>
                <w:szCs w:val="20"/>
              </w:rPr>
              <w:t>Descrizione articolo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80A70" w:rsidRPr="00F37ADF" w:rsidRDefault="00780A70" w:rsidP="00E218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ADF">
              <w:rPr>
                <w:rFonts w:ascii="Times New Roman" w:hAnsi="Times New Roman" w:cs="Times New Roman"/>
                <w:bCs/>
                <w:sz w:val="20"/>
                <w:szCs w:val="20"/>
              </w:rPr>
              <w:t>Importo Unitario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80A70" w:rsidRPr="00F37ADF" w:rsidRDefault="00780A70" w:rsidP="00E218C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7ADF">
              <w:rPr>
                <w:rFonts w:ascii="Times New Roman" w:hAnsi="Times New Roman" w:cs="Times New Roman"/>
                <w:bCs/>
                <w:sz w:val="20"/>
                <w:szCs w:val="20"/>
              </w:rPr>
              <w:t>Totale</w:t>
            </w:r>
          </w:p>
        </w:tc>
      </w:tr>
      <w:tr w:rsidR="00780A70" w:rsidRPr="00F4211D" w:rsidTr="00E218C9">
        <w:trPr>
          <w:trHeight w:val="441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80A70" w:rsidRPr="00F4211D" w:rsidRDefault="00780A70" w:rsidP="00E218C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576" w:type="dxa"/>
            <w:shd w:val="clear" w:color="auto" w:fill="auto"/>
            <w:vAlign w:val="center"/>
            <w:hideMark/>
          </w:tcPr>
          <w:p w:rsidR="00780A70" w:rsidRPr="00F4211D" w:rsidRDefault="00780A70" w:rsidP="00E218C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80A70" w:rsidRPr="00F4211D" w:rsidRDefault="00780A70" w:rsidP="00E218C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80A70" w:rsidRPr="00F4211D" w:rsidRDefault="00780A70" w:rsidP="00E218C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80A70" w:rsidRPr="00F4211D" w:rsidTr="00E218C9">
        <w:trPr>
          <w:trHeight w:val="441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80A70" w:rsidRPr="00F4211D" w:rsidRDefault="00780A70" w:rsidP="00E218C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576" w:type="dxa"/>
            <w:shd w:val="clear" w:color="auto" w:fill="auto"/>
            <w:vAlign w:val="center"/>
            <w:hideMark/>
          </w:tcPr>
          <w:p w:rsidR="00780A70" w:rsidRPr="00F4211D" w:rsidRDefault="00780A70" w:rsidP="00E218C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80A70" w:rsidRPr="00F4211D" w:rsidRDefault="00780A70" w:rsidP="00E218C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80A70" w:rsidRPr="00F4211D" w:rsidRDefault="00780A70" w:rsidP="00E218C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780A70" w:rsidRPr="00F37ADF" w:rsidRDefault="00780A70" w:rsidP="00780A70">
      <w:pPr>
        <w:rPr>
          <w:rFonts w:ascii="Times New Roman" w:hAnsi="Times New Roman" w:cs="Times New Roman"/>
          <w:sz w:val="20"/>
          <w:szCs w:val="20"/>
        </w:rPr>
      </w:pPr>
      <w:r w:rsidRPr="00F37ADF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</w:rPr>
        <w:t xml:space="preserve">    </w:t>
      </w:r>
      <w:r w:rsidRPr="00F37ADF">
        <w:rPr>
          <w:rFonts w:ascii="Times New Roman" w:hAnsi="Times New Roman" w:cs="Times New Roman"/>
          <w:sz w:val="20"/>
          <w:szCs w:val="20"/>
        </w:rPr>
        <w:t>Imponibile</w:t>
      </w:r>
      <w:r w:rsidRPr="00F37ADF">
        <w:rPr>
          <w:rFonts w:ascii="Times New Roman" w:hAnsi="Times New Roman" w:cs="Times New Roman"/>
          <w:sz w:val="20"/>
          <w:szCs w:val="20"/>
        </w:rPr>
        <w:tab/>
        <w:t>___________</w:t>
      </w:r>
      <w:r>
        <w:rPr>
          <w:rFonts w:ascii="Times New Roman" w:hAnsi="Times New Roman" w:cs="Times New Roman"/>
          <w:sz w:val="20"/>
          <w:szCs w:val="20"/>
        </w:rPr>
        <w:t>_______</w:t>
      </w:r>
    </w:p>
    <w:p w:rsidR="00780A70" w:rsidRDefault="00780A70" w:rsidP="00780A70">
      <w:pPr>
        <w:ind w:left="6372"/>
        <w:rPr>
          <w:rFonts w:ascii="Times New Roman" w:hAnsi="Times New Roman" w:cs="Times New Roman"/>
          <w:sz w:val="20"/>
          <w:szCs w:val="20"/>
        </w:rPr>
      </w:pPr>
      <w:r w:rsidRPr="00F37ADF">
        <w:rPr>
          <w:rFonts w:ascii="Times New Roman" w:hAnsi="Times New Roman" w:cs="Times New Roman"/>
          <w:sz w:val="20"/>
          <w:szCs w:val="20"/>
        </w:rPr>
        <w:t xml:space="preserve">    Iva </w:t>
      </w:r>
      <w:r w:rsidRPr="00F37ADF">
        <w:rPr>
          <w:rFonts w:ascii="Times New Roman" w:hAnsi="Times New Roman" w:cs="Times New Roman"/>
          <w:sz w:val="20"/>
          <w:szCs w:val="20"/>
        </w:rPr>
        <w:tab/>
      </w:r>
      <w:r w:rsidRPr="00F37ADF">
        <w:rPr>
          <w:rFonts w:ascii="Times New Roman" w:hAnsi="Times New Roman" w:cs="Times New Roman"/>
          <w:sz w:val="20"/>
          <w:szCs w:val="20"/>
        </w:rPr>
        <w:tab/>
        <w:t>____</w:t>
      </w:r>
      <w:r>
        <w:rPr>
          <w:rFonts w:ascii="Times New Roman" w:hAnsi="Times New Roman" w:cs="Times New Roman"/>
          <w:sz w:val="20"/>
          <w:szCs w:val="20"/>
        </w:rPr>
        <w:t>_______</w:t>
      </w:r>
      <w:r w:rsidRPr="00F37ADF">
        <w:rPr>
          <w:rFonts w:ascii="Times New Roman" w:hAnsi="Times New Roman" w:cs="Times New Roman"/>
          <w:sz w:val="20"/>
          <w:szCs w:val="20"/>
        </w:rPr>
        <w:t>_______</w:t>
      </w:r>
    </w:p>
    <w:p w:rsidR="00780A70" w:rsidRPr="00123EF4" w:rsidRDefault="00780A70" w:rsidP="00780A70">
      <w:pPr>
        <w:ind w:left="637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F37ADF">
        <w:rPr>
          <w:rFonts w:ascii="Times New Roman" w:hAnsi="Times New Roman" w:cs="Times New Roman"/>
          <w:sz w:val="20"/>
          <w:szCs w:val="20"/>
        </w:rPr>
        <w:t xml:space="preserve">Totale     </w:t>
      </w:r>
      <w:r>
        <w:rPr>
          <w:rFonts w:ascii="Times New Roman" w:hAnsi="Times New Roman" w:cs="Times New Roman"/>
          <w:sz w:val="20"/>
          <w:szCs w:val="20"/>
        </w:rPr>
        <w:tab/>
      </w:r>
      <w:r w:rsidRPr="00F37ADF">
        <w:rPr>
          <w:rFonts w:ascii="Times New Roman" w:hAnsi="Times New Roman" w:cs="Times New Roman"/>
          <w:sz w:val="20"/>
          <w:szCs w:val="20"/>
        </w:rPr>
        <w:t>____</w:t>
      </w:r>
      <w:r>
        <w:rPr>
          <w:rFonts w:ascii="Times New Roman" w:hAnsi="Times New Roman" w:cs="Times New Roman"/>
          <w:sz w:val="20"/>
          <w:szCs w:val="20"/>
        </w:rPr>
        <w:t>_______</w:t>
      </w:r>
      <w:r w:rsidRPr="00F37ADF">
        <w:rPr>
          <w:rFonts w:ascii="Times New Roman" w:hAnsi="Times New Roman" w:cs="Times New Roman"/>
          <w:sz w:val="20"/>
          <w:szCs w:val="20"/>
        </w:rPr>
        <w:t>_______</w:t>
      </w:r>
    </w:p>
    <w:p w:rsidR="00780A70" w:rsidRPr="00123EF4" w:rsidRDefault="00780A70" w:rsidP="00780A70">
      <w:pPr>
        <w:rPr>
          <w:rFonts w:ascii="Times New Roman" w:hAnsi="Times New Roman" w:cs="Times New Roman"/>
          <w:sz w:val="20"/>
          <w:szCs w:val="20"/>
        </w:rPr>
      </w:pPr>
      <w:r w:rsidRPr="00123EF4">
        <w:rPr>
          <w:rFonts w:ascii="Times New Roman" w:hAnsi="Times New Roman" w:cs="Times New Roman"/>
          <w:sz w:val="20"/>
          <w:szCs w:val="20"/>
        </w:rPr>
        <w:t>Indicazione copertura contabile: fondi del progetto di ricerca ………………………………………………..</w:t>
      </w:r>
    </w:p>
    <w:p w:rsidR="00780A70" w:rsidRPr="00123EF4" w:rsidRDefault="00780A70" w:rsidP="00780A70">
      <w:pPr>
        <w:rPr>
          <w:rFonts w:ascii="Times New Roman" w:hAnsi="Times New Roman" w:cs="Times New Roman"/>
          <w:sz w:val="20"/>
          <w:szCs w:val="20"/>
        </w:rPr>
      </w:pPr>
      <w:r w:rsidRPr="00123EF4">
        <w:rPr>
          <w:rFonts w:ascii="Times New Roman" w:hAnsi="Times New Roman" w:cs="Times New Roman"/>
          <w:sz w:val="20"/>
          <w:szCs w:val="20"/>
        </w:rPr>
        <w:t>Fornitore:…………………………………………………….......................................</w:t>
      </w:r>
    </w:p>
    <w:p w:rsidR="00A66250" w:rsidRDefault="00780A70" w:rsidP="00780A70">
      <w:pPr>
        <w:rPr>
          <w:rFonts w:ascii="Times New Roman" w:hAnsi="Times New Roman" w:cs="Times New Roman"/>
          <w:sz w:val="20"/>
          <w:szCs w:val="20"/>
        </w:rPr>
      </w:pPr>
      <w:r w:rsidRPr="00123EF4">
        <w:rPr>
          <w:rFonts w:ascii="Times New Roman" w:hAnsi="Times New Roman" w:cs="Times New Roman"/>
          <w:sz w:val="20"/>
          <w:szCs w:val="20"/>
        </w:rPr>
        <w:t>Consegna a:……………………………………………………………………………</w:t>
      </w:r>
    </w:p>
    <w:p w:rsidR="00780A70" w:rsidRPr="00123EF4" w:rsidRDefault="00780A70" w:rsidP="00780A70">
      <w:pPr>
        <w:rPr>
          <w:rFonts w:ascii="Times New Roman" w:hAnsi="Times New Roman" w:cs="Times New Roman"/>
          <w:sz w:val="20"/>
          <w:szCs w:val="20"/>
        </w:rPr>
      </w:pPr>
      <w:r w:rsidRPr="00123EF4">
        <w:rPr>
          <w:rFonts w:ascii="Times New Roman" w:hAnsi="Times New Roman" w:cs="Times New Roman"/>
          <w:sz w:val="20"/>
          <w:szCs w:val="20"/>
        </w:rPr>
        <w:t xml:space="preserve">          </w:t>
      </w:r>
    </w:p>
    <w:p w:rsidR="00780A70" w:rsidRPr="00123EF4" w:rsidRDefault="00780A70" w:rsidP="00780A70">
      <w:pPr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123EF4">
        <w:rPr>
          <w:rFonts w:ascii="Times New Roman" w:hAnsi="Times New Roman" w:cs="Times New Roman"/>
          <w:sz w:val="20"/>
          <w:szCs w:val="20"/>
        </w:rPr>
        <w:t>IL REFERENTE TECNICO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123EF4">
        <w:rPr>
          <w:rFonts w:ascii="Times New Roman" w:hAnsi="Times New Roman" w:cs="Times New Roman"/>
          <w:sz w:val="20"/>
          <w:szCs w:val="20"/>
        </w:rPr>
        <w:t>IL RESPONSABILE DEI FONDI DI RICERCA</w:t>
      </w:r>
    </w:p>
    <w:p w:rsidR="00780A70" w:rsidRPr="00123EF4" w:rsidRDefault="00780A70" w:rsidP="00780A70">
      <w:p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3EF4">
        <w:rPr>
          <w:rFonts w:ascii="Times New Roman" w:hAnsi="Times New Roman" w:cs="Times New Roman"/>
          <w:sz w:val="20"/>
          <w:szCs w:val="20"/>
        </w:rPr>
        <w:t>_______________________________________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FA63A4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123EF4">
        <w:rPr>
          <w:rFonts w:ascii="Times New Roman" w:hAnsi="Times New Roman" w:cs="Times New Roman"/>
          <w:sz w:val="20"/>
          <w:szCs w:val="20"/>
        </w:rPr>
        <w:t>_______________________________________</w:t>
      </w:r>
    </w:p>
    <w:p w:rsidR="00780A70" w:rsidRPr="00123EF4" w:rsidRDefault="00780A70" w:rsidP="00780A70">
      <w:pPr>
        <w:tabs>
          <w:tab w:val="left" w:pos="720"/>
        </w:tabs>
        <w:spacing w:after="0" w:line="360" w:lineRule="auto"/>
        <w:jc w:val="both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Pr="00123EF4">
        <w:rPr>
          <w:rFonts w:ascii="Times New Roman" w:hAnsi="Times New Roman" w:cs="Times New Roman"/>
          <w:sz w:val="20"/>
          <w:szCs w:val="20"/>
        </w:rPr>
        <w:t>Firma</w:t>
      </w:r>
      <w:r w:rsidR="00FA63A4">
        <w:rPr>
          <w:sz w:val="20"/>
          <w:szCs w:val="20"/>
        </w:rPr>
        <w:t xml:space="preserve">                                                                                                                    </w:t>
      </w:r>
      <w:proofErr w:type="spellStart"/>
      <w:r w:rsidRPr="00123EF4">
        <w:rPr>
          <w:rFonts w:ascii="Times New Roman" w:hAnsi="Times New Roman" w:cs="Times New Roman"/>
          <w:sz w:val="20"/>
          <w:szCs w:val="20"/>
        </w:rPr>
        <w:t>Firma</w:t>
      </w:r>
      <w:proofErr w:type="spellEnd"/>
    </w:p>
    <w:p w:rsidR="00780A70" w:rsidRPr="00123EF4" w:rsidRDefault="00780A70" w:rsidP="00780A70">
      <w:pPr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3EF4">
        <w:rPr>
          <w:rFonts w:ascii="Times New Roman" w:hAnsi="Times New Roman" w:cs="Times New Roman"/>
          <w:sz w:val="20"/>
          <w:szCs w:val="20"/>
        </w:rPr>
        <w:tab/>
      </w:r>
      <w:r w:rsidRPr="00123EF4">
        <w:rPr>
          <w:rFonts w:ascii="Times New Roman" w:hAnsi="Times New Roman" w:cs="Times New Roman"/>
          <w:sz w:val="20"/>
          <w:szCs w:val="20"/>
        </w:rPr>
        <w:tab/>
      </w:r>
      <w:r w:rsidRPr="00123EF4">
        <w:rPr>
          <w:rFonts w:ascii="Times New Roman" w:hAnsi="Times New Roman" w:cs="Times New Roman"/>
          <w:sz w:val="20"/>
          <w:szCs w:val="20"/>
        </w:rPr>
        <w:tab/>
      </w:r>
      <w:r w:rsidRPr="00123EF4">
        <w:rPr>
          <w:rFonts w:ascii="Times New Roman" w:hAnsi="Times New Roman" w:cs="Times New Roman"/>
          <w:sz w:val="20"/>
          <w:szCs w:val="20"/>
        </w:rPr>
        <w:tab/>
      </w:r>
      <w:r w:rsidRPr="00123EF4">
        <w:rPr>
          <w:rFonts w:ascii="Times New Roman" w:hAnsi="Times New Roman" w:cs="Times New Roman"/>
          <w:sz w:val="20"/>
          <w:szCs w:val="20"/>
        </w:rPr>
        <w:tab/>
      </w:r>
      <w:r w:rsidRPr="00123EF4">
        <w:rPr>
          <w:rFonts w:ascii="Times New Roman" w:hAnsi="Times New Roman" w:cs="Times New Roman"/>
          <w:sz w:val="20"/>
          <w:szCs w:val="20"/>
        </w:rPr>
        <w:tab/>
      </w:r>
    </w:p>
    <w:p w:rsidR="00780A70" w:rsidRPr="00DE2F8D" w:rsidRDefault="00780A70" w:rsidP="00FA63A4">
      <w:pPr>
        <w:tabs>
          <w:tab w:val="left" w:pos="720"/>
        </w:tabs>
        <w:spacing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610F79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lastRenderedPageBreak/>
        <w:t>RELAZIONE DEL RUP E REFERENTE TECNICO</w:t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(acquisti fino a 40.000 euro)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070"/>
        <w:gridCol w:w="1870"/>
        <w:gridCol w:w="5245"/>
      </w:tblGrid>
      <w:tr w:rsidR="00DE2F8D" w:rsidRPr="00DE2F8D" w:rsidTr="007C5E10">
        <w:tc>
          <w:tcPr>
            <w:tcW w:w="704" w:type="dxa"/>
            <w:vAlign w:val="center"/>
          </w:tcPr>
          <w:p w:rsidR="00DE2F8D" w:rsidRPr="001F14CD" w:rsidRDefault="00DE2F8D" w:rsidP="00DE2F8D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1F14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070" w:type="dxa"/>
            <w:shd w:val="clear" w:color="auto" w:fill="auto"/>
          </w:tcPr>
          <w:p w:rsidR="00DE2F8D" w:rsidRPr="001F14CD" w:rsidRDefault="00DE2F8D" w:rsidP="001F14CD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1F14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Oggetto dell’acquisto</w:t>
            </w:r>
          </w:p>
          <w:p w:rsidR="00DE2F8D" w:rsidRPr="00DE2F8D" w:rsidRDefault="00DE2F8D" w:rsidP="001F14CD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E2F8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(Cosa compro?)</w:t>
            </w:r>
          </w:p>
        </w:tc>
        <w:tc>
          <w:tcPr>
            <w:tcW w:w="7115" w:type="dxa"/>
            <w:gridSpan w:val="2"/>
            <w:shd w:val="clear" w:color="auto" w:fill="auto"/>
          </w:tcPr>
          <w:p w:rsidR="00DE2F8D" w:rsidRPr="00DE2F8D" w:rsidRDefault="00DE2F8D" w:rsidP="00DE2F8D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DE2F8D" w:rsidRPr="00DE2F8D" w:rsidTr="007C5E10">
        <w:tc>
          <w:tcPr>
            <w:tcW w:w="704" w:type="dxa"/>
            <w:vAlign w:val="center"/>
          </w:tcPr>
          <w:p w:rsidR="00DE2F8D" w:rsidRPr="001F14CD" w:rsidRDefault="00DE2F8D" w:rsidP="00DE2F8D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1F14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070" w:type="dxa"/>
            <w:shd w:val="clear" w:color="auto" w:fill="auto"/>
          </w:tcPr>
          <w:p w:rsidR="001F14CD" w:rsidRDefault="001F14CD" w:rsidP="001F14CD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1F14CD" w:rsidRDefault="001F14CD" w:rsidP="001F14CD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EA2552" w:rsidRPr="001F14CD" w:rsidRDefault="00EA2552" w:rsidP="001F14CD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1F14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Interesse pubblico da soddisfare e destinazione d’uso dell’oggetto d’acquisto</w:t>
            </w:r>
          </w:p>
          <w:p w:rsidR="00DE2F8D" w:rsidRPr="00DE2F8D" w:rsidRDefault="00EA2552" w:rsidP="001F14CD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A255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(A cosa serve?)</w:t>
            </w:r>
          </w:p>
        </w:tc>
        <w:tc>
          <w:tcPr>
            <w:tcW w:w="7115" w:type="dxa"/>
            <w:gridSpan w:val="2"/>
            <w:shd w:val="clear" w:color="auto" w:fill="auto"/>
          </w:tcPr>
          <w:p w:rsidR="00E61CEC" w:rsidRPr="007138E4" w:rsidRDefault="00E61CEC" w:rsidP="00E61CEC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138E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L’acquisto:</w:t>
            </w:r>
          </w:p>
          <w:p w:rsidR="00E61CEC" w:rsidRPr="007138E4" w:rsidRDefault="00E61CEC" w:rsidP="00E61CEC">
            <w:pPr>
              <w:numPr>
                <w:ilvl w:val="0"/>
                <w:numId w:val="14"/>
              </w:num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138E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è funzionalmente destinato all’attività di ricerca;</w:t>
            </w:r>
          </w:p>
          <w:p w:rsidR="00E61CEC" w:rsidRPr="007138E4" w:rsidRDefault="00E61CEC" w:rsidP="00E61CEC">
            <w:pPr>
              <w:numPr>
                <w:ilvl w:val="0"/>
                <w:numId w:val="14"/>
              </w:num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138E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funzionalmente destinato al trasferimento tecnologico;</w:t>
            </w:r>
          </w:p>
          <w:p w:rsidR="00E61CEC" w:rsidRPr="007138E4" w:rsidRDefault="00E61CEC" w:rsidP="00E61CEC">
            <w:pPr>
              <w:numPr>
                <w:ilvl w:val="0"/>
                <w:numId w:val="14"/>
              </w:num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138E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funzionalmente destinato alla terza missione;</w:t>
            </w:r>
          </w:p>
          <w:p w:rsidR="00E61CEC" w:rsidRPr="007138E4" w:rsidRDefault="00E61CEC" w:rsidP="00E61CEC">
            <w:pPr>
              <w:numPr>
                <w:ilvl w:val="0"/>
                <w:numId w:val="14"/>
              </w:num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138E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funzionalmente destinato alla didattica,</w:t>
            </w:r>
          </w:p>
          <w:p w:rsidR="00E61CEC" w:rsidRPr="007138E4" w:rsidRDefault="00E61CEC" w:rsidP="00E61CEC">
            <w:pPr>
              <w:numPr>
                <w:ilvl w:val="0"/>
                <w:numId w:val="14"/>
              </w:num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138E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funzionalmente destinato al funzionamento della struttura.</w:t>
            </w:r>
          </w:p>
          <w:p w:rsidR="00E61CEC" w:rsidRPr="00E61CEC" w:rsidRDefault="00E61CEC" w:rsidP="00E61CEC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zh-CN"/>
              </w:rPr>
            </w:pPr>
            <w:r w:rsidRPr="00C21B1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zh-CN"/>
              </w:rPr>
              <w:t xml:space="preserve">[Se l’oggetto dell’acquisto ha più destinazioni d’uso, selezionare la destinazione </w:t>
            </w:r>
            <w:r w:rsidR="00C8373A" w:rsidRPr="00C21B1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zh-CN"/>
              </w:rPr>
              <w:t xml:space="preserve">d’uso </w:t>
            </w:r>
            <w:r w:rsidRPr="00C21B1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zh-CN"/>
              </w:rPr>
              <w:t>prevalente.]</w:t>
            </w:r>
          </w:p>
          <w:p w:rsidR="00E61CEC" w:rsidRPr="00E61CEC" w:rsidRDefault="00E61CEC" w:rsidP="00E61CEC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zh-CN"/>
              </w:rPr>
            </w:pPr>
            <w:r w:rsidRPr="00E61CE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zh-CN"/>
              </w:rPr>
              <w:t>Dettagliare l’interesse pubblico da soddisfare</w:t>
            </w:r>
          </w:p>
          <w:p w:rsidR="00E61CEC" w:rsidRPr="00E61CEC" w:rsidRDefault="00E61CEC" w:rsidP="00E61CEC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zh-CN"/>
              </w:rPr>
            </w:pPr>
            <w:r w:rsidRPr="00E61CE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zh-CN"/>
              </w:rPr>
              <w:t>Esempi:</w:t>
            </w:r>
          </w:p>
          <w:p w:rsidR="00E61CEC" w:rsidRPr="00E61CEC" w:rsidRDefault="00E61CEC" w:rsidP="00E61CEC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zh-CN"/>
              </w:rPr>
            </w:pPr>
            <w:r w:rsidRPr="00E61CE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zh-CN"/>
              </w:rPr>
              <w:t>Svolgimento di attività di ricerca per il progetto _____</w:t>
            </w:r>
          </w:p>
          <w:p w:rsidR="00E61CEC" w:rsidRPr="00E61CEC" w:rsidRDefault="00E61CEC" w:rsidP="00E61CEC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zh-CN"/>
              </w:rPr>
            </w:pPr>
            <w:r w:rsidRPr="00E61CE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zh-CN"/>
              </w:rPr>
              <w:t>Svolgimento di attività di didattica per il corso di studio in _______.</w:t>
            </w:r>
          </w:p>
          <w:p w:rsidR="00DD25F9" w:rsidRPr="00890832" w:rsidRDefault="00DD25F9" w:rsidP="007138E4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zh-CN"/>
              </w:rPr>
            </w:pPr>
          </w:p>
        </w:tc>
      </w:tr>
      <w:tr w:rsidR="00DE2F8D" w:rsidRPr="00DE2F8D" w:rsidTr="007C5E10">
        <w:tc>
          <w:tcPr>
            <w:tcW w:w="704" w:type="dxa"/>
            <w:vMerge w:val="restart"/>
            <w:vAlign w:val="center"/>
          </w:tcPr>
          <w:p w:rsidR="00DE2F8D" w:rsidRPr="001F14CD" w:rsidRDefault="00DE2F8D" w:rsidP="00DE2F8D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1F14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070" w:type="dxa"/>
            <w:vMerge w:val="restart"/>
            <w:shd w:val="clear" w:color="auto" w:fill="auto"/>
            <w:vAlign w:val="center"/>
          </w:tcPr>
          <w:p w:rsidR="00DE2F8D" w:rsidRPr="001F14CD" w:rsidRDefault="00DE2F8D" w:rsidP="001F14CD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1F14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Procedura di acquisto</w:t>
            </w:r>
          </w:p>
          <w:p w:rsidR="00DE2F8D" w:rsidRPr="00DE2F8D" w:rsidRDefault="00DE2F8D" w:rsidP="001F14CD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E2F8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(quale strumento di acquisto utilizzo?)</w:t>
            </w:r>
          </w:p>
        </w:tc>
        <w:tc>
          <w:tcPr>
            <w:tcW w:w="7115" w:type="dxa"/>
            <w:gridSpan w:val="2"/>
            <w:shd w:val="clear" w:color="auto" w:fill="auto"/>
          </w:tcPr>
          <w:p w:rsidR="00DE2F8D" w:rsidRPr="00C21B15" w:rsidRDefault="00DE2F8D" w:rsidP="00DE2F8D">
            <w:pPr>
              <w:numPr>
                <w:ilvl w:val="0"/>
                <w:numId w:val="1"/>
              </w:num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C21B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Adesione alla Convenzione Quadro d’Ateneo </w:t>
            </w:r>
          </w:p>
          <w:p w:rsidR="00DE2F8D" w:rsidRPr="00C21B15" w:rsidRDefault="00C21B15" w:rsidP="00DE2F8D">
            <w:pPr>
              <w:suppressAutoHyphens/>
              <w:spacing w:after="0" w:line="360" w:lineRule="auto"/>
              <w:ind w:left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21B1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(scrivere il Rep. n. ……</w:t>
            </w:r>
            <w:r w:rsidR="00DE2F8D" w:rsidRPr="00C21B1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e il CIG ……</w:t>
            </w:r>
            <w:r w:rsidRPr="00C21B1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="00DE2F8D" w:rsidRPr="00C21B1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dell’accordo quadro di Ateneo)</w:t>
            </w:r>
          </w:p>
          <w:p w:rsidR="00DE2F8D" w:rsidRPr="00C23287" w:rsidRDefault="00C23287" w:rsidP="00C23287">
            <w:pPr>
              <w:suppressAutoHyphens/>
              <w:spacing w:after="0" w:line="360" w:lineRule="auto"/>
              <w:ind w:left="72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C21B1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(</w:t>
            </w:r>
            <w:r w:rsidR="00DE2F8D" w:rsidRPr="00C21B1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Vai alla riga </w:t>
            </w:r>
            <w:r w:rsidR="00D32156" w:rsidRPr="00C21B1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</w:t>
            </w:r>
            <w:r w:rsidR="00DE2F8D" w:rsidRPr="00C21B1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, completa la riga </w:t>
            </w:r>
            <w:r w:rsidR="00D32156" w:rsidRPr="00C21B1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</w:t>
            </w:r>
            <w:r w:rsidR="00DE2F8D" w:rsidRPr="00C21B1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e le righe </w:t>
            </w:r>
            <w:r w:rsidR="009F0DF6" w:rsidRPr="00C21B1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12 e 13</w:t>
            </w:r>
            <w:r w:rsidRPr="00C21B1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)</w:t>
            </w:r>
          </w:p>
        </w:tc>
      </w:tr>
      <w:tr w:rsidR="00DE2F8D" w:rsidRPr="00DE2F8D" w:rsidTr="007C5E10">
        <w:tc>
          <w:tcPr>
            <w:tcW w:w="704" w:type="dxa"/>
            <w:vMerge/>
            <w:vAlign w:val="center"/>
          </w:tcPr>
          <w:p w:rsidR="00DE2F8D" w:rsidRPr="00DE2F8D" w:rsidRDefault="00DE2F8D" w:rsidP="00DE2F8D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70" w:type="dxa"/>
            <w:vMerge/>
            <w:shd w:val="clear" w:color="auto" w:fill="auto"/>
          </w:tcPr>
          <w:p w:rsidR="00DE2F8D" w:rsidRPr="00DE2F8D" w:rsidRDefault="00DE2F8D" w:rsidP="00DE2F8D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115" w:type="dxa"/>
            <w:gridSpan w:val="2"/>
            <w:shd w:val="clear" w:color="auto" w:fill="auto"/>
          </w:tcPr>
          <w:p w:rsidR="00DE2F8D" w:rsidRPr="00C21B15" w:rsidRDefault="00DE2F8D" w:rsidP="00DE2F8D">
            <w:pPr>
              <w:numPr>
                <w:ilvl w:val="0"/>
                <w:numId w:val="1"/>
              </w:num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C21B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Adesione alla Convenzione CONSIP  </w:t>
            </w:r>
          </w:p>
          <w:p w:rsidR="00DE2F8D" w:rsidRPr="00C21B15" w:rsidRDefault="00DE2F8D" w:rsidP="00C23287">
            <w:pPr>
              <w:suppressAutoHyphens/>
              <w:spacing w:after="0" w:line="360" w:lineRule="auto"/>
              <w:ind w:left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21B1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Vai alla riga 7, completa la riga 7 e le righe seguenti</w:t>
            </w:r>
          </w:p>
        </w:tc>
      </w:tr>
      <w:tr w:rsidR="00DE2F8D" w:rsidRPr="00DE2F8D" w:rsidTr="007C5E10">
        <w:tc>
          <w:tcPr>
            <w:tcW w:w="704" w:type="dxa"/>
            <w:vMerge/>
            <w:vAlign w:val="center"/>
          </w:tcPr>
          <w:p w:rsidR="00DE2F8D" w:rsidRPr="00DE2F8D" w:rsidRDefault="00DE2F8D" w:rsidP="00DE2F8D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70" w:type="dxa"/>
            <w:vMerge/>
            <w:shd w:val="clear" w:color="auto" w:fill="auto"/>
          </w:tcPr>
          <w:p w:rsidR="00DE2F8D" w:rsidRPr="00DE2F8D" w:rsidRDefault="00DE2F8D" w:rsidP="00DE2F8D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115" w:type="dxa"/>
            <w:gridSpan w:val="2"/>
            <w:shd w:val="clear" w:color="auto" w:fill="auto"/>
          </w:tcPr>
          <w:p w:rsidR="00DE2F8D" w:rsidRPr="00C21B15" w:rsidRDefault="00DE2F8D" w:rsidP="00DE2F8D">
            <w:pPr>
              <w:numPr>
                <w:ilvl w:val="0"/>
                <w:numId w:val="1"/>
              </w:num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C21B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Adesione alla Convenzione INTERCENT-ER</w:t>
            </w:r>
          </w:p>
          <w:p w:rsidR="00DE2F8D" w:rsidRPr="00C21B15" w:rsidRDefault="00C23287" w:rsidP="00C21B15">
            <w:pPr>
              <w:suppressAutoHyphens/>
              <w:spacing w:after="0" w:line="36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21B1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(</w:t>
            </w:r>
            <w:r w:rsidR="00DE2F8D" w:rsidRPr="00C21B1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Vai alla riga 6</w:t>
            </w:r>
            <w:r w:rsidR="00C21B1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, </w:t>
            </w:r>
            <w:r w:rsidR="00DE2F8D" w:rsidRPr="00C21B1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completa le sezioni A e B</w:t>
            </w:r>
            <w:r w:rsidR="00C21B1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,</w:t>
            </w:r>
            <w:r w:rsidRPr="00C21B1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alla riga 7 e </w:t>
            </w:r>
            <w:r w:rsidR="00DE2F8D" w:rsidRPr="00C21B1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completa la riga 7 e seguenti</w:t>
            </w:r>
            <w:r w:rsidRPr="00C21B1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)</w:t>
            </w:r>
          </w:p>
        </w:tc>
      </w:tr>
      <w:tr w:rsidR="00DE2F8D" w:rsidRPr="00DE2F8D" w:rsidTr="007C5E10">
        <w:tc>
          <w:tcPr>
            <w:tcW w:w="704" w:type="dxa"/>
            <w:vMerge/>
            <w:vAlign w:val="center"/>
          </w:tcPr>
          <w:p w:rsidR="00DE2F8D" w:rsidRPr="00DE2F8D" w:rsidRDefault="00DE2F8D" w:rsidP="00DE2F8D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70" w:type="dxa"/>
            <w:vMerge/>
            <w:shd w:val="clear" w:color="auto" w:fill="auto"/>
          </w:tcPr>
          <w:p w:rsidR="00DE2F8D" w:rsidRPr="00DE2F8D" w:rsidRDefault="00DE2F8D" w:rsidP="00DE2F8D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115" w:type="dxa"/>
            <w:gridSpan w:val="2"/>
            <w:shd w:val="clear" w:color="auto" w:fill="auto"/>
          </w:tcPr>
          <w:p w:rsidR="00DE2F8D" w:rsidRPr="00DE2F8D" w:rsidRDefault="00DE2F8D" w:rsidP="00DE2F8D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21B1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zh-CN"/>
              </w:rPr>
              <w:t>Scegliere tra queste 3 alternative possibili alternative</w:t>
            </w:r>
            <w:r w:rsidRPr="00C21B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:</w:t>
            </w:r>
          </w:p>
          <w:p w:rsidR="00DE2F8D" w:rsidRPr="00C21B15" w:rsidRDefault="00DE2F8D" w:rsidP="00C21B15">
            <w:pPr>
              <w:pStyle w:val="Paragrafoelenco"/>
              <w:numPr>
                <w:ilvl w:val="0"/>
                <w:numId w:val="16"/>
              </w:num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C21B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Acquisto autonomo mediante ordine diretto su MEPA</w:t>
            </w:r>
          </w:p>
          <w:p w:rsidR="00DE2F8D" w:rsidRPr="00C21B15" w:rsidRDefault="00C23287" w:rsidP="00DE2F8D">
            <w:pPr>
              <w:suppressAutoHyphens/>
              <w:spacing w:after="0" w:line="360" w:lineRule="auto"/>
              <w:ind w:left="7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21B1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(</w:t>
            </w:r>
            <w:r w:rsidR="00DE2F8D" w:rsidRPr="00C21B1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Vai alla riga 5 e completa la riga 5, la riga 6 sezioni A, B, e C e le righe seguenti</w:t>
            </w:r>
            <w:r w:rsidRPr="00C21B1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)</w:t>
            </w:r>
          </w:p>
          <w:p w:rsidR="00DE2F8D" w:rsidRPr="00C21B15" w:rsidRDefault="00DE2F8D" w:rsidP="00C21B15">
            <w:pPr>
              <w:pStyle w:val="Paragrafoelenco"/>
              <w:numPr>
                <w:ilvl w:val="0"/>
                <w:numId w:val="16"/>
              </w:num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C21B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Acquisto autonomo mediante trattativa diretta su MEPA</w:t>
            </w:r>
          </w:p>
          <w:p w:rsidR="00DE2F8D" w:rsidRPr="00C21B15" w:rsidRDefault="00C23287" w:rsidP="00DE2F8D">
            <w:pPr>
              <w:suppressAutoHyphens/>
              <w:spacing w:after="0" w:line="360" w:lineRule="auto"/>
              <w:ind w:left="7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21B1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(</w:t>
            </w:r>
            <w:r w:rsidR="00DE2F8D" w:rsidRPr="00C21B1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Vai alla riga 5 e completa la riga 5, la riga 6 sezioni A, B, e C e le righe seguenti</w:t>
            </w:r>
            <w:r w:rsidRPr="00C21B1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)</w:t>
            </w:r>
          </w:p>
          <w:p w:rsidR="00DE2F8D" w:rsidRPr="00C21B15" w:rsidRDefault="00DE2F8D" w:rsidP="00C21B15">
            <w:pPr>
              <w:pStyle w:val="Paragrafoelenco"/>
              <w:numPr>
                <w:ilvl w:val="0"/>
                <w:numId w:val="16"/>
              </w:num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C21B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Acquisto autonomo mediante richiesta di offerta su MEPA</w:t>
            </w:r>
          </w:p>
          <w:p w:rsidR="00DE2F8D" w:rsidRPr="00C21B15" w:rsidRDefault="00C23287" w:rsidP="00C8373A">
            <w:pPr>
              <w:suppressAutoHyphens/>
              <w:spacing w:after="0" w:line="360" w:lineRule="auto"/>
              <w:ind w:left="7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21B1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(</w:t>
            </w:r>
            <w:r w:rsidR="00DE2F8D" w:rsidRPr="00C21B1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Vai alla riga 4 e completa la riga 4, </w:t>
            </w:r>
            <w:r w:rsidR="00C8373A" w:rsidRPr="00C21B1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riga </w:t>
            </w:r>
            <w:r w:rsidR="00DE2F8D" w:rsidRPr="00C21B1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6 sezioni </w:t>
            </w:r>
            <w:r w:rsidR="00C8373A" w:rsidRPr="00C21B1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A, B, e C. e riga </w:t>
            </w:r>
            <w:r w:rsidR="00D32156" w:rsidRPr="00C21B1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</w:t>
            </w:r>
            <w:r w:rsidR="00DE2F8D" w:rsidRPr="00C21B1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, </w:t>
            </w:r>
            <w:r w:rsidR="00C8373A" w:rsidRPr="00C21B1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8, </w:t>
            </w:r>
            <w:r w:rsidR="009F0DF6" w:rsidRPr="00C21B1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  <w:r w:rsidR="00C8373A" w:rsidRPr="00C21B1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 e seguenti</w:t>
            </w:r>
            <w:r w:rsidRPr="00C21B1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)</w:t>
            </w:r>
          </w:p>
        </w:tc>
      </w:tr>
      <w:tr w:rsidR="00DE2F8D" w:rsidRPr="00DE2F8D" w:rsidTr="007C5E10">
        <w:tc>
          <w:tcPr>
            <w:tcW w:w="704" w:type="dxa"/>
            <w:vMerge/>
            <w:vAlign w:val="center"/>
          </w:tcPr>
          <w:p w:rsidR="00DE2F8D" w:rsidRPr="00DE2F8D" w:rsidRDefault="00DE2F8D" w:rsidP="00DE2F8D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70" w:type="dxa"/>
            <w:vMerge/>
            <w:shd w:val="clear" w:color="auto" w:fill="auto"/>
          </w:tcPr>
          <w:p w:rsidR="00DE2F8D" w:rsidRPr="00DE2F8D" w:rsidRDefault="00DE2F8D" w:rsidP="00DE2F8D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115" w:type="dxa"/>
            <w:gridSpan w:val="2"/>
            <w:shd w:val="clear" w:color="auto" w:fill="auto"/>
          </w:tcPr>
          <w:p w:rsidR="00DE2F8D" w:rsidRPr="00C21B15" w:rsidRDefault="00DE2F8D" w:rsidP="007138E4">
            <w:pPr>
              <w:pStyle w:val="Paragrafoelenco"/>
              <w:numPr>
                <w:ilvl w:val="0"/>
                <w:numId w:val="1"/>
              </w:num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C21B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Acquisto autonomo mediante mercato tradizionale</w:t>
            </w:r>
          </w:p>
          <w:p w:rsidR="00DE2F8D" w:rsidRDefault="00C23287" w:rsidP="00C23287">
            <w:pPr>
              <w:suppressAutoHyphens/>
              <w:spacing w:after="0" w:line="360" w:lineRule="auto"/>
              <w:ind w:left="7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21B1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(</w:t>
            </w:r>
            <w:r w:rsidR="00DE2F8D" w:rsidRPr="00C21B1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Vai alla riga 5 e completa la riga 5, e le righe seguenti</w:t>
            </w:r>
            <w:r w:rsidRPr="00C21B1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)</w:t>
            </w:r>
          </w:p>
          <w:p w:rsidR="00C21B15" w:rsidRPr="00C21B15" w:rsidRDefault="00C21B15" w:rsidP="00C23287">
            <w:pPr>
              <w:suppressAutoHyphens/>
              <w:spacing w:after="0" w:line="360" w:lineRule="auto"/>
              <w:ind w:left="7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DE2F8D" w:rsidRPr="00DE2F8D" w:rsidTr="007C5E10">
        <w:tc>
          <w:tcPr>
            <w:tcW w:w="704" w:type="dxa"/>
            <w:vMerge/>
            <w:vAlign w:val="center"/>
          </w:tcPr>
          <w:p w:rsidR="00DE2F8D" w:rsidRPr="00DE2F8D" w:rsidRDefault="00DE2F8D" w:rsidP="00DE2F8D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70" w:type="dxa"/>
            <w:vMerge/>
            <w:shd w:val="clear" w:color="auto" w:fill="auto"/>
          </w:tcPr>
          <w:p w:rsidR="00DE2F8D" w:rsidRPr="00DE2F8D" w:rsidRDefault="00DE2F8D" w:rsidP="00DE2F8D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115" w:type="dxa"/>
            <w:gridSpan w:val="2"/>
            <w:shd w:val="clear" w:color="auto" w:fill="auto"/>
          </w:tcPr>
          <w:p w:rsidR="00DE2F8D" w:rsidRPr="00C21B15" w:rsidRDefault="00DE2F8D" w:rsidP="00DE2F8D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21B1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zh-CN"/>
              </w:rPr>
              <w:t>Scegliere tra queste 2 alternative possibili alternative</w:t>
            </w:r>
            <w:r w:rsidRPr="00C21B1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:</w:t>
            </w:r>
          </w:p>
          <w:p w:rsidR="00DE2F8D" w:rsidRPr="00C21B15" w:rsidRDefault="00DE2F8D" w:rsidP="00C21B15">
            <w:pPr>
              <w:pStyle w:val="Paragrafoelenco"/>
              <w:numPr>
                <w:ilvl w:val="0"/>
                <w:numId w:val="1"/>
              </w:num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C21B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Acquisto autonomo mediante ordine diretto su mercato elettronico Intercent-ER</w:t>
            </w:r>
          </w:p>
          <w:p w:rsidR="00DE2F8D" w:rsidRPr="00C21B15" w:rsidRDefault="00C8373A" w:rsidP="00DE2F8D">
            <w:pPr>
              <w:suppressAutoHyphens/>
              <w:spacing w:after="0" w:line="360" w:lineRule="auto"/>
              <w:ind w:left="7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21B1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(Vai alla riga 4 e completa la riga 4, riga 6 sezioni A, B, e C e riga 7 e seguenti)</w:t>
            </w:r>
          </w:p>
          <w:p w:rsidR="00DE2F8D" w:rsidRPr="00C21B15" w:rsidRDefault="00DE2F8D" w:rsidP="00C21B15">
            <w:pPr>
              <w:pStyle w:val="Paragrafoelenco"/>
              <w:numPr>
                <w:ilvl w:val="0"/>
                <w:numId w:val="1"/>
              </w:num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C21B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Acquisto autonomo mediante richiesta di offerta su mercato elettronico Intercent-ER</w:t>
            </w:r>
          </w:p>
          <w:p w:rsidR="00DE2F8D" w:rsidRPr="00C21B15" w:rsidRDefault="00C8373A" w:rsidP="00C23287">
            <w:pPr>
              <w:suppressAutoHyphens/>
              <w:spacing w:after="0" w:line="360" w:lineRule="auto"/>
              <w:ind w:left="7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21B1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(Vai alla riga 4 e comp</w:t>
            </w:r>
            <w:r w:rsidR="00585E3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leta la riga 4, riga 6 sezioni </w:t>
            </w:r>
            <w:r w:rsidRPr="00C21B1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A, B, e C. e riga 7, 8, 11 e seguenti)</w:t>
            </w:r>
          </w:p>
        </w:tc>
      </w:tr>
      <w:tr w:rsidR="00DE2F8D" w:rsidRPr="00DE2F8D" w:rsidTr="007C5E10">
        <w:trPr>
          <w:trHeight w:val="880"/>
        </w:trPr>
        <w:tc>
          <w:tcPr>
            <w:tcW w:w="704" w:type="dxa"/>
            <w:vMerge w:val="restart"/>
            <w:vAlign w:val="center"/>
          </w:tcPr>
          <w:p w:rsidR="00DE2F8D" w:rsidRPr="001F14CD" w:rsidRDefault="00DE2F8D" w:rsidP="00DE2F8D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1F14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2070" w:type="dxa"/>
            <w:vMerge w:val="restart"/>
            <w:shd w:val="clear" w:color="auto" w:fill="auto"/>
            <w:vAlign w:val="center"/>
          </w:tcPr>
          <w:p w:rsidR="00DE2F8D" w:rsidRPr="00DE2F8D" w:rsidRDefault="00DE2F8D" w:rsidP="001F14CD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DE2F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Richiesta di offerta</w:t>
            </w:r>
          </w:p>
          <w:p w:rsidR="00DE2F8D" w:rsidRPr="00DE2F8D" w:rsidRDefault="00DE2F8D" w:rsidP="00DE2F8D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E2F8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Procedura telematica in MEPA o nel mercato elettronico Intercent-er</w:t>
            </w:r>
          </w:p>
        </w:tc>
        <w:tc>
          <w:tcPr>
            <w:tcW w:w="1870" w:type="dxa"/>
            <w:shd w:val="clear" w:color="auto" w:fill="auto"/>
          </w:tcPr>
          <w:p w:rsidR="00DE2F8D" w:rsidRPr="00DE2F8D" w:rsidRDefault="00DE2F8D" w:rsidP="00DE2F8D">
            <w:pPr>
              <w:numPr>
                <w:ilvl w:val="0"/>
                <w:numId w:val="6"/>
              </w:numPr>
              <w:suppressAutoHyphens/>
              <w:spacing w:after="0" w:line="360" w:lineRule="auto"/>
              <w:ind w:left="259" w:hanging="259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E2F8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Criteri di scelta dei fornitori nel rispetto del principio di rotazione</w:t>
            </w:r>
          </w:p>
        </w:tc>
        <w:tc>
          <w:tcPr>
            <w:tcW w:w="5245" w:type="dxa"/>
            <w:shd w:val="clear" w:color="auto" w:fill="auto"/>
          </w:tcPr>
          <w:p w:rsidR="00DE2F8D" w:rsidRPr="001E53CA" w:rsidRDefault="001E53CA" w:rsidP="001E53CA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zh-CN"/>
              </w:rPr>
            </w:pPr>
            <w:r w:rsidRPr="00585E3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zh-CN"/>
              </w:rPr>
              <w:t>E’</w:t>
            </w:r>
            <w:r w:rsidR="00585E3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zh-CN"/>
              </w:rPr>
              <w:t xml:space="preserve"> </w:t>
            </w:r>
            <w:r w:rsidRPr="00585E3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zh-CN"/>
              </w:rPr>
              <w:t>possibile selezionare anche più di un’opzione</w:t>
            </w:r>
          </w:p>
          <w:p w:rsidR="00DE2F8D" w:rsidRPr="00DE2F8D" w:rsidRDefault="00DE2F8D" w:rsidP="007B46BF">
            <w:pPr>
              <w:numPr>
                <w:ilvl w:val="0"/>
                <w:numId w:val="8"/>
              </w:num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E2F8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Capacità tecniche connesse all’oggetto dell’appalto;</w:t>
            </w:r>
          </w:p>
          <w:p w:rsidR="00895BF0" w:rsidRDefault="00DE2F8D" w:rsidP="00C23287">
            <w:pPr>
              <w:numPr>
                <w:ilvl w:val="0"/>
                <w:numId w:val="8"/>
              </w:num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E2F8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Capacità di eseguire le prestazioni nel luogo indicato dall’Università;</w:t>
            </w:r>
          </w:p>
          <w:p w:rsidR="008017B5" w:rsidRPr="00C23287" w:rsidRDefault="008017B5" w:rsidP="008017B5">
            <w:pPr>
              <w:numPr>
                <w:ilvl w:val="0"/>
                <w:numId w:val="8"/>
              </w:num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017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Motivazione per il reinvito di fornitori utilizzati in affidamenti precedenti per 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o stessa categoria merceologica:</w:t>
            </w:r>
            <w:r w:rsidRPr="008017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585E3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zh-CN"/>
              </w:rPr>
              <w:t>indicare le motivazioni</w:t>
            </w:r>
            <w:r w:rsidRPr="008017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_______</w:t>
            </w:r>
          </w:p>
        </w:tc>
      </w:tr>
      <w:tr w:rsidR="00DE2F8D" w:rsidRPr="00DE2F8D" w:rsidTr="007C5E10">
        <w:trPr>
          <w:trHeight w:val="440"/>
        </w:trPr>
        <w:tc>
          <w:tcPr>
            <w:tcW w:w="704" w:type="dxa"/>
            <w:vMerge/>
            <w:vAlign w:val="center"/>
          </w:tcPr>
          <w:p w:rsidR="00DE2F8D" w:rsidRPr="00DE2F8D" w:rsidRDefault="00DE2F8D" w:rsidP="00DE2F8D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70" w:type="dxa"/>
            <w:vMerge/>
            <w:shd w:val="clear" w:color="auto" w:fill="auto"/>
          </w:tcPr>
          <w:p w:rsidR="00DE2F8D" w:rsidRPr="00DE2F8D" w:rsidRDefault="00DE2F8D" w:rsidP="00DE2F8D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870" w:type="dxa"/>
            <w:shd w:val="clear" w:color="auto" w:fill="auto"/>
          </w:tcPr>
          <w:p w:rsidR="00DE2F8D" w:rsidRPr="00DE2F8D" w:rsidRDefault="00DE2F8D" w:rsidP="00DE2F8D">
            <w:pPr>
              <w:numPr>
                <w:ilvl w:val="0"/>
                <w:numId w:val="6"/>
              </w:numPr>
              <w:suppressAutoHyphens/>
              <w:spacing w:after="0" w:line="360" w:lineRule="auto"/>
              <w:ind w:left="323" w:hanging="273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E2F8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Fornitori da invitare</w:t>
            </w:r>
          </w:p>
          <w:p w:rsidR="00DE2F8D" w:rsidRPr="00DE2F8D" w:rsidRDefault="00DE2F8D" w:rsidP="00DE2F8D">
            <w:pPr>
              <w:suppressAutoHyphens/>
              <w:spacing w:after="0" w:line="360" w:lineRule="auto"/>
              <w:ind w:firstLine="34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585E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(almeno 2)</w:t>
            </w:r>
          </w:p>
        </w:tc>
        <w:tc>
          <w:tcPr>
            <w:tcW w:w="5245" w:type="dxa"/>
            <w:shd w:val="clear" w:color="auto" w:fill="auto"/>
          </w:tcPr>
          <w:p w:rsidR="00DE2F8D" w:rsidRPr="00DE2F8D" w:rsidRDefault="00DE2F8D" w:rsidP="00DE2F8D">
            <w:pPr>
              <w:numPr>
                <w:ilvl w:val="0"/>
                <w:numId w:val="3"/>
              </w:numPr>
              <w:suppressAutoHyphens/>
              <w:spacing w:after="0" w:line="360" w:lineRule="auto"/>
              <w:ind w:hanging="1122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E2F8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Fornitore 1….</w:t>
            </w:r>
          </w:p>
          <w:p w:rsidR="00DE2F8D" w:rsidRDefault="00DE2F8D" w:rsidP="00DE2F8D">
            <w:pPr>
              <w:numPr>
                <w:ilvl w:val="0"/>
                <w:numId w:val="3"/>
              </w:numPr>
              <w:suppressAutoHyphens/>
              <w:spacing w:after="0" w:line="360" w:lineRule="auto"/>
              <w:ind w:hanging="1122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E2F8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Fornitore 2…...</w:t>
            </w:r>
          </w:p>
          <w:p w:rsidR="00895BF0" w:rsidRPr="00C23287" w:rsidRDefault="001E53CA" w:rsidP="00C23287">
            <w:pPr>
              <w:suppressAutoHyphens/>
              <w:spacing w:after="0" w:line="360" w:lineRule="auto"/>
              <w:ind w:left="318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eastAsia="zh-CN"/>
              </w:rPr>
            </w:pPr>
            <w:r w:rsidRPr="00585E3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zh-CN"/>
              </w:rPr>
              <w:t>Inserire ragione sociale dei fornitori da invitare</w:t>
            </w:r>
          </w:p>
        </w:tc>
      </w:tr>
      <w:tr w:rsidR="00DE2F8D" w:rsidRPr="00DE2F8D" w:rsidTr="007C5E10">
        <w:trPr>
          <w:trHeight w:val="1945"/>
        </w:trPr>
        <w:tc>
          <w:tcPr>
            <w:tcW w:w="704" w:type="dxa"/>
            <w:vMerge/>
            <w:vAlign w:val="center"/>
          </w:tcPr>
          <w:p w:rsidR="00DE2F8D" w:rsidRPr="00DE2F8D" w:rsidRDefault="00DE2F8D" w:rsidP="00DE2F8D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70" w:type="dxa"/>
            <w:vMerge/>
            <w:shd w:val="clear" w:color="auto" w:fill="auto"/>
          </w:tcPr>
          <w:p w:rsidR="00DE2F8D" w:rsidRPr="00DE2F8D" w:rsidRDefault="00DE2F8D" w:rsidP="00DE2F8D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870" w:type="dxa"/>
            <w:shd w:val="clear" w:color="auto" w:fill="auto"/>
          </w:tcPr>
          <w:p w:rsidR="00DE2F8D" w:rsidRPr="00DE2F8D" w:rsidRDefault="00DE2F8D" w:rsidP="00DE2F8D">
            <w:pPr>
              <w:numPr>
                <w:ilvl w:val="0"/>
                <w:numId w:val="6"/>
              </w:numPr>
              <w:suppressAutoHyphens/>
              <w:spacing w:after="0" w:line="360" w:lineRule="auto"/>
              <w:ind w:left="345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E2F8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Criterio di scelta delle offerte</w:t>
            </w:r>
          </w:p>
          <w:p w:rsidR="00DE2F8D" w:rsidRPr="00DE2F8D" w:rsidRDefault="00DE2F8D" w:rsidP="00DE2F8D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E2F8D" w:rsidRPr="00DE2F8D" w:rsidRDefault="00DE2F8D" w:rsidP="00DE2F8D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585E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Indicare le opzioni, il punteggio specifico e i criteri qualitativi</w:t>
            </w:r>
          </w:p>
          <w:p w:rsidR="00DE2F8D" w:rsidRPr="00DE2F8D" w:rsidRDefault="00DE2F8D" w:rsidP="00DE2F8D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5245" w:type="dxa"/>
            <w:shd w:val="clear" w:color="auto" w:fill="auto"/>
          </w:tcPr>
          <w:p w:rsidR="00895BF0" w:rsidRPr="00C23287" w:rsidRDefault="00C23287" w:rsidP="00895BF0">
            <w:pPr>
              <w:suppressAutoHyphens/>
              <w:spacing w:after="0" w:line="360" w:lineRule="auto"/>
              <w:ind w:left="72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zh-CN"/>
              </w:rPr>
            </w:pPr>
            <w:r w:rsidRPr="00585E3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zh-CN"/>
              </w:rPr>
              <w:t>Selezionare un criterio</w:t>
            </w:r>
          </w:p>
          <w:p w:rsidR="00436BE6" w:rsidRDefault="00DE2F8D" w:rsidP="007138E4">
            <w:pPr>
              <w:numPr>
                <w:ilvl w:val="0"/>
                <w:numId w:val="4"/>
              </w:numPr>
              <w:suppressAutoHyphens/>
              <w:spacing w:after="0" w:line="360" w:lineRule="auto"/>
              <w:jc w:val="both"/>
              <w:rPr>
                <w:lang w:eastAsia="zh-CN"/>
              </w:rPr>
            </w:pPr>
            <w:r w:rsidRPr="00DE2F8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Minor prezzo</w:t>
            </w:r>
            <w:r w:rsidR="0031583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;</w:t>
            </w:r>
          </w:p>
          <w:p w:rsidR="00DE2F8D" w:rsidRPr="00436BE6" w:rsidRDefault="00DE2F8D" w:rsidP="00436BE6">
            <w:pPr>
              <w:pStyle w:val="Paragrafoelenco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zh-CN"/>
              </w:rPr>
            </w:pPr>
            <w:r w:rsidRPr="00436BE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Offerta economicamente più vantaggiosa secondo i seguenti punteggi:</w:t>
            </w:r>
          </w:p>
          <w:tbl>
            <w:tblPr>
              <w:tblW w:w="0" w:type="auto"/>
              <w:tblInd w:w="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62"/>
              <w:gridCol w:w="2268"/>
            </w:tblGrid>
            <w:tr w:rsidR="00DE2F8D" w:rsidRPr="00DE2F8D" w:rsidTr="00FF7065">
              <w:trPr>
                <w:trHeight w:val="200"/>
              </w:trPr>
              <w:tc>
                <w:tcPr>
                  <w:tcW w:w="2162" w:type="dxa"/>
                  <w:shd w:val="clear" w:color="auto" w:fill="auto"/>
                  <w:vAlign w:val="center"/>
                </w:tcPr>
                <w:p w:rsidR="00DE2F8D" w:rsidRPr="00DE2F8D" w:rsidRDefault="00DE2F8D" w:rsidP="00DE2F8D">
                  <w:pPr>
                    <w:suppressAutoHyphens/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zh-CN"/>
                    </w:rPr>
                  </w:pPr>
                  <w:r w:rsidRPr="00DE2F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zh-CN"/>
                    </w:rPr>
                    <w:t>OFFERTA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:rsidR="00DE2F8D" w:rsidRPr="00DE2F8D" w:rsidRDefault="00DE2F8D" w:rsidP="00DE2F8D">
                  <w:pPr>
                    <w:suppressAutoHyphens/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zh-CN"/>
                    </w:rPr>
                  </w:pPr>
                  <w:r w:rsidRPr="00DE2F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zh-CN"/>
                    </w:rPr>
                    <w:t>TOTALE PUNTI</w:t>
                  </w:r>
                </w:p>
              </w:tc>
            </w:tr>
            <w:tr w:rsidR="00DE2F8D" w:rsidRPr="00DE2F8D" w:rsidTr="00FF7065">
              <w:tc>
                <w:tcPr>
                  <w:tcW w:w="2162" w:type="dxa"/>
                  <w:shd w:val="clear" w:color="auto" w:fill="auto"/>
                </w:tcPr>
                <w:p w:rsidR="00DE2F8D" w:rsidRPr="00DE2F8D" w:rsidRDefault="00DE2F8D" w:rsidP="00DE2F8D">
                  <w:pPr>
                    <w:suppressAutoHyphens/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zh-CN"/>
                    </w:rPr>
                  </w:pPr>
                  <w:r w:rsidRPr="00DE2F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zh-CN"/>
                    </w:rPr>
                    <w:t>Offerta tecnica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DE2F8D" w:rsidRPr="00DE2F8D" w:rsidRDefault="00DE2F8D" w:rsidP="00DE2F8D">
                  <w:pPr>
                    <w:suppressAutoHyphens/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  <w:lang w:eastAsia="zh-CN"/>
                    </w:rPr>
                  </w:pPr>
                  <w:r w:rsidRPr="00DE2F8D"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  <w:lang w:eastAsia="zh-CN"/>
                    </w:rPr>
                    <w:t>Al massimo 70 punti</w:t>
                  </w:r>
                </w:p>
              </w:tc>
            </w:tr>
            <w:tr w:rsidR="00DE2F8D" w:rsidRPr="00DE2F8D" w:rsidTr="00FF7065">
              <w:tc>
                <w:tcPr>
                  <w:tcW w:w="2162" w:type="dxa"/>
                  <w:shd w:val="clear" w:color="auto" w:fill="auto"/>
                </w:tcPr>
                <w:p w:rsidR="00DE2F8D" w:rsidRPr="00DE2F8D" w:rsidRDefault="00DE2F8D" w:rsidP="00DE2F8D">
                  <w:pPr>
                    <w:suppressAutoHyphens/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zh-CN"/>
                    </w:rPr>
                  </w:pPr>
                  <w:r w:rsidRPr="00DE2F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zh-CN"/>
                    </w:rPr>
                    <w:t>Offerta economica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DE2F8D" w:rsidRPr="00DE2F8D" w:rsidRDefault="00DE2F8D" w:rsidP="00DE2F8D">
                  <w:pPr>
                    <w:suppressAutoHyphens/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  <w:lang w:eastAsia="zh-CN"/>
                    </w:rPr>
                  </w:pPr>
                  <w:r w:rsidRPr="00DE2F8D"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  <w:lang w:eastAsia="zh-CN"/>
                    </w:rPr>
                    <w:t>Al massimo 30 punti</w:t>
                  </w:r>
                </w:p>
              </w:tc>
            </w:tr>
          </w:tbl>
          <w:p w:rsidR="00DE2F8D" w:rsidRPr="00DE2F8D" w:rsidRDefault="00DE2F8D" w:rsidP="00DE2F8D">
            <w:pPr>
              <w:suppressAutoHyphens/>
              <w:spacing w:before="240" w:after="0" w:line="360" w:lineRule="auto"/>
              <w:ind w:left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E2F8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Indicare di seguito gli elementi qualitativi (offerta tecnica) con il corrispondente punteggio:</w:t>
            </w:r>
          </w:p>
          <w:tbl>
            <w:tblPr>
              <w:tblW w:w="0" w:type="auto"/>
              <w:tblInd w:w="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38"/>
              <w:gridCol w:w="2203"/>
            </w:tblGrid>
            <w:tr w:rsidR="00DE2F8D" w:rsidRPr="00DE2F8D" w:rsidTr="00FF7065">
              <w:trPr>
                <w:trHeight w:val="200"/>
              </w:trPr>
              <w:tc>
                <w:tcPr>
                  <w:tcW w:w="2238" w:type="dxa"/>
                  <w:shd w:val="clear" w:color="auto" w:fill="auto"/>
                  <w:vAlign w:val="center"/>
                </w:tcPr>
                <w:p w:rsidR="00DE2F8D" w:rsidRPr="00DE2F8D" w:rsidRDefault="00DE2F8D" w:rsidP="00DE2F8D">
                  <w:pPr>
                    <w:suppressAutoHyphens/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zh-CN"/>
                    </w:rPr>
                  </w:pPr>
                  <w:r w:rsidRPr="00DE2F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zh-CN"/>
                    </w:rPr>
                    <w:t>Criteri</w:t>
                  </w:r>
                </w:p>
              </w:tc>
              <w:tc>
                <w:tcPr>
                  <w:tcW w:w="2203" w:type="dxa"/>
                  <w:shd w:val="clear" w:color="auto" w:fill="auto"/>
                  <w:vAlign w:val="center"/>
                </w:tcPr>
                <w:p w:rsidR="00DE2F8D" w:rsidRPr="00DE2F8D" w:rsidRDefault="00DE2F8D" w:rsidP="00DE2F8D">
                  <w:pPr>
                    <w:suppressAutoHyphens/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zh-CN"/>
                    </w:rPr>
                  </w:pPr>
                  <w:r w:rsidRPr="00DE2F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zh-CN"/>
                    </w:rPr>
                    <w:t>TOTALE PUNTI</w:t>
                  </w:r>
                </w:p>
              </w:tc>
            </w:tr>
            <w:tr w:rsidR="00DE2F8D" w:rsidRPr="00DE2F8D" w:rsidTr="00FF7065">
              <w:tc>
                <w:tcPr>
                  <w:tcW w:w="2238" w:type="dxa"/>
                  <w:shd w:val="clear" w:color="auto" w:fill="auto"/>
                </w:tcPr>
                <w:p w:rsidR="00DE2F8D" w:rsidRPr="00DE2F8D" w:rsidRDefault="00DE2F8D" w:rsidP="00DE2F8D">
                  <w:pPr>
                    <w:suppressAutoHyphens/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zh-CN"/>
                    </w:rPr>
                  </w:pPr>
                  <w:r w:rsidRPr="00DE2F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zh-CN"/>
                    </w:rPr>
                    <w:t>Criterio a)…….</w:t>
                  </w:r>
                </w:p>
              </w:tc>
              <w:tc>
                <w:tcPr>
                  <w:tcW w:w="2203" w:type="dxa"/>
                  <w:shd w:val="clear" w:color="auto" w:fill="auto"/>
                </w:tcPr>
                <w:p w:rsidR="00DE2F8D" w:rsidRPr="00DE2F8D" w:rsidRDefault="00DE2F8D" w:rsidP="00DE2F8D">
                  <w:pPr>
                    <w:suppressAutoHyphens/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  <w:lang w:eastAsia="zh-CN"/>
                    </w:rPr>
                  </w:pPr>
                  <w:r w:rsidRPr="00DE2F8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zh-CN"/>
                    </w:rPr>
                    <w:t xml:space="preserve">Punti </w:t>
                  </w:r>
                  <w:r w:rsidRPr="00DE2F8D"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  <w:lang w:eastAsia="zh-CN"/>
                    </w:rPr>
                    <w:t>…………</w:t>
                  </w:r>
                </w:p>
              </w:tc>
            </w:tr>
            <w:tr w:rsidR="00DE2F8D" w:rsidRPr="00DE2F8D" w:rsidTr="00FF7065">
              <w:tc>
                <w:tcPr>
                  <w:tcW w:w="2238" w:type="dxa"/>
                  <w:shd w:val="clear" w:color="auto" w:fill="auto"/>
                </w:tcPr>
                <w:p w:rsidR="00DE2F8D" w:rsidRPr="00DE2F8D" w:rsidRDefault="00DE2F8D" w:rsidP="00DE2F8D">
                  <w:pPr>
                    <w:suppressAutoHyphens/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zh-CN"/>
                    </w:rPr>
                  </w:pPr>
                  <w:r w:rsidRPr="00DE2F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zh-CN"/>
                    </w:rPr>
                    <w:t>Criterio b)…….</w:t>
                  </w:r>
                </w:p>
              </w:tc>
              <w:tc>
                <w:tcPr>
                  <w:tcW w:w="2203" w:type="dxa"/>
                  <w:shd w:val="clear" w:color="auto" w:fill="auto"/>
                </w:tcPr>
                <w:p w:rsidR="00DE2F8D" w:rsidRPr="00DE2F8D" w:rsidRDefault="00DE2F8D" w:rsidP="00DE2F8D">
                  <w:pPr>
                    <w:suppressAutoHyphens/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  <w:lang w:eastAsia="zh-CN"/>
                    </w:rPr>
                  </w:pPr>
                  <w:r w:rsidRPr="00DE2F8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zh-CN"/>
                    </w:rPr>
                    <w:t xml:space="preserve">Punti </w:t>
                  </w:r>
                  <w:r w:rsidRPr="00DE2F8D"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  <w:lang w:eastAsia="zh-CN"/>
                    </w:rPr>
                    <w:t>…………</w:t>
                  </w:r>
                </w:p>
              </w:tc>
            </w:tr>
            <w:tr w:rsidR="00DE2F8D" w:rsidRPr="00DE2F8D" w:rsidTr="00FF7065">
              <w:tc>
                <w:tcPr>
                  <w:tcW w:w="2238" w:type="dxa"/>
                  <w:shd w:val="clear" w:color="auto" w:fill="auto"/>
                </w:tcPr>
                <w:p w:rsidR="00DE2F8D" w:rsidRPr="00DE2F8D" w:rsidRDefault="00DE2F8D" w:rsidP="00DE2F8D">
                  <w:pPr>
                    <w:suppressAutoHyphens/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zh-CN"/>
                    </w:rPr>
                  </w:pPr>
                  <w:r w:rsidRPr="00DE2F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zh-CN"/>
                    </w:rPr>
                    <w:t>Totale</w:t>
                  </w:r>
                </w:p>
              </w:tc>
              <w:tc>
                <w:tcPr>
                  <w:tcW w:w="2203" w:type="dxa"/>
                  <w:shd w:val="clear" w:color="auto" w:fill="auto"/>
                </w:tcPr>
                <w:p w:rsidR="00DE2F8D" w:rsidRPr="00DE2F8D" w:rsidRDefault="00DE2F8D" w:rsidP="00DE2F8D">
                  <w:pPr>
                    <w:suppressAutoHyphens/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zh-CN"/>
                    </w:rPr>
                  </w:pPr>
                  <w:r w:rsidRPr="00DE2F8D"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  <w:lang w:eastAsia="zh-CN"/>
                    </w:rPr>
                    <w:t>Al massimo 70 punti</w:t>
                  </w:r>
                </w:p>
              </w:tc>
            </w:tr>
          </w:tbl>
          <w:p w:rsidR="00DE2F8D" w:rsidRPr="00DE2F8D" w:rsidRDefault="00DE2F8D" w:rsidP="00DE2F8D">
            <w:pPr>
              <w:suppressAutoHyphens/>
              <w:spacing w:after="0" w:line="360" w:lineRule="auto"/>
              <w:ind w:left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DE2F8D" w:rsidRPr="00DE2F8D" w:rsidTr="007C5E10">
        <w:trPr>
          <w:trHeight w:val="1945"/>
        </w:trPr>
        <w:tc>
          <w:tcPr>
            <w:tcW w:w="704" w:type="dxa"/>
            <w:vMerge/>
            <w:vAlign w:val="center"/>
          </w:tcPr>
          <w:p w:rsidR="00DE2F8D" w:rsidRPr="00DE2F8D" w:rsidRDefault="00DE2F8D" w:rsidP="00DE2F8D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70" w:type="dxa"/>
            <w:vMerge/>
            <w:shd w:val="clear" w:color="auto" w:fill="auto"/>
          </w:tcPr>
          <w:p w:rsidR="00DE2F8D" w:rsidRPr="00DE2F8D" w:rsidRDefault="00DE2F8D" w:rsidP="00DE2F8D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870" w:type="dxa"/>
            <w:shd w:val="clear" w:color="auto" w:fill="auto"/>
            <w:vAlign w:val="center"/>
          </w:tcPr>
          <w:p w:rsidR="00DE2F8D" w:rsidRPr="00DE2F8D" w:rsidRDefault="00DE2F8D" w:rsidP="00DE2F8D">
            <w:pPr>
              <w:numPr>
                <w:ilvl w:val="0"/>
                <w:numId w:val="6"/>
              </w:numPr>
              <w:suppressAutoHyphens/>
              <w:spacing w:after="0" w:line="360" w:lineRule="auto"/>
              <w:ind w:left="345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E2F8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Importo a base di gara</w:t>
            </w:r>
          </w:p>
        </w:tc>
        <w:tc>
          <w:tcPr>
            <w:tcW w:w="5245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30"/>
            </w:tblGrid>
            <w:tr w:rsidR="00DE2F8D" w:rsidRPr="00DE2F8D" w:rsidTr="00DE2F8D">
              <w:trPr>
                <w:jc w:val="center"/>
              </w:trPr>
              <w:tc>
                <w:tcPr>
                  <w:tcW w:w="4430" w:type="dxa"/>
                  <w:shd w:val="clear" w:color="auto" w:fill="auto"/>
                </w:tcPr>
                <w:p w:rsidR="00DE2F8D" w:rsidRPr="00585E35" w:rsidRDefault="00DE2F8D" w:rsidP="00DE2F8D">
                  <w:pPr>
                    <w:suppressAutoHyphens/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</w:pPr>
                  <w:r w:rsidRPr="00585E3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Indicare l’importo da porre a base di gara. Tale importo deve essere IVA esclusa.</w:t>
                  </w:r>
                </w:p>
              </w:tc>
            </w:tr>
          </w:tbl>
          <w:p w:rsidR="00DE2F8D" w:rsidRPr="00DE2F8D" w:rsidRDefault="00DE2F8D" w:rsidP="00DE2F8D">
            <w:pPr>
              <w:suppressAutoHyphens/>
              <w:spacing w:after="0" w:line="360" w:lineRule="auto"/>
              <w:ind w:left="72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</w:tr>
      <w:tr w:rsidR="00DE2F8D" w:rsidRPr="00DE2F8D" w:rsidTr="007C5E10">
        <w:tc>
          <w:tcPr>
            <w:tcW w:w="704" w:type="dxa"/>
            <w:vAlign w:val="center"/>
          </w:tcPr>
          <w:p w:rsidR="00DE2F8D" w:rsidRPr="001F14CD" w:rsidRDefault="00DE2F8D" w:rsidP="00DE2F8D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1F14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lastRenderedPageBreak/>
              <w:t>5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DE2F8D" w:rsidRPr="00DE2F8D" w:rsidRDefault="00DE2F8D" w:rsidP="001F14CD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F14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Ragioni della scelta</w:t>
            </w:r>
            <w:r w:rsidRPr="00DE2F8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(Come ho scelto</w:t>
            </w:r>
            <w:r w:rsidR="00F46AF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il fornitore</w:t>
            </w:r>
            <w:r w:rsidRPr="00DE2F8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?)</w:t>
            </w:r>
          </w:p>
        </w:tc>
        <w:tc>
          <w:tcPr>
            <w:tcW w:w="7115" w:type="dxa"/>
            <w:gridSpan w:val="2"/>
            <w:shd w:val="clear" w:color="auto" w:fill="auto"/>
          </w:tcPr>
          <w:p w:rsidR="001E53CA" w:rsidRPr="00585E35" w:rsidRDefault="001E53CA" w:rsidP="00DE2F8D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585E3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zh-CN"/>
              </w:rPr>
              <w:t>Indicare la/le motivazioni relativa/e all’unicità del fornitore</w:t>
            </w:r>
            <w:r w:rsidR="00B67ACD" w:rsidRPr="00585E3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zh-CN"/>
              </w:rPr>
              <w:t xml:space="preserve">, cioè quando esiste un solo fornitore per cui non è possibile attuare il principio di rotazione </w:t>
            </w:r>
            <w:r w:rsidRPr="00585E3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zh-CN"/>
              </w:rPr>
              <w:t>(è possibile selezionare anche più di un’opzione)</w:t>
            </w:r>
            <w:r w:rsidRPr="00585E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:</w:t>
            </w:r>
          </w:p>
          <w:p w:rsidR="00DE2F8D" w:rsidRPr="00DE2F8D" w:rsidRDefault="00DE2F8D" w:rsidP="00DE2F8D">
            <w:pPr>
              <w:numPr>
                <w:ilvl w:val="0"/>
                <w:numId w:val="2"/>
              </w:numPr>
              <w:suppressAutoHyphens/>
              <w:spacing w:after="0" w:line="360" w:lineRule="auto"/>
              <w:ind w:hanging="545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E53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Unicità del fornitore per soddisfare l’esigenza</w:t>
            </w:r>
            <w:r w:rsidRPr="00DE2F8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:</w:t>
            </w:r>
          </w:p>
          <w:p w:rsidR="00DE2F8D" w:rsidRPr="00DE2F8D" w:rsidRDefault="00DE2F8D" w:rsidP="001E53CA">
            <w:pPr>
              <w:numPr>
                <w:ilvl w:val="0"/>
                <w:numId w:val="10"/>
              </w:num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E2F8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Tutela diritti esclusivi</w:t>
            </w:r>
          </w:p>
          <w:p w:rsidR="00B2709D" w:rsidRDefault="00DE2F8D" w:rsidP="005642C4">
            <w:pPr>
              <w:numPr>
                <w:ilvl w:val="0"/>
                <w:numId w:val="10"/>
              </w:num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E2F8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Concorrenza assente per motivi tecnici: __</w:t>
            </w:r>
            <w:r w:rsidRPr="00DE2F8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zh-CN"/>
              </w:rPr>
              <w:t>ad esempio connessione tra il risultato atteso dell’attività di ricerca/didattica rispetto al bene/servizio</w:t>
            </w:r>
            <w:r w:rsidR="00B270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zh-CN"/>
              </w:rPr>
              <w:t>___</w:t>
            </w:r>
            <w:r w:rsidRPr="00DE2F8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;</w:t>
            </w:r>
          </w:p>
          <w:p w:rsidR="00DE2F8D" w:rsidRPr="005642C4" w:rsidRDefault="00B2709D" w:rsidP="005642C4">
            <w:pPr>
              <w:numPr>
                <w:ilvl w:val="0"/>
                <w:numId w:val="10"/>
              </w:num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E2F8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Continuità nella fornitura/servizio per esigenze di completamento rispetto ad una fornitura/servizio già acquisito</w:t>
            </w:r>
          </w:p>
          <w:p w:rsidR="001E53CA" w:rsidRPr="00585E35" w:rsidRDefault="001E53CA" w:rsidP="001E53CA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zh-CN"/>
              </w:rPr>
            </w:pPr>
            <w:r w:rsidRPr="00585E3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zh-CN"/>
              </w:rPr>
              <w:t>Per i casi diversi dall’unicità del fornitore</w:t>
            </w:r>
            <w:r w:rsidR="00B67ACD" w:rsidRPr="00585E3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zh-CN"/>
              </w:rPr>
              <w:t xml:space="preserve">, </w:t>
            </w:r>
            <w:r w:rsidR="005642C4" w:rsidRPr="00585E3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zh-CN"/>
              </w:rPr>
              <w:t xml:space="preserve">cioè </w:t>
            </w:r>
            <w:r w:rsidR="00B67ACD" w:rsidRPr="00585E3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zh-CN"/>
              </w:rPr>
              <w:t>esistono più fornitori in grado di fornire il bene/servizio</w:t>
            </w:r>
            <w:r w:rsidRPr="00585E3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zh-CN"/>
              </w:rPr>
              <w:t xml:space="preserve"> </w:t>
            </w:r>
          </w:p>
          <w:p w:rsidR="005642C4" w:rsidRDefault="00B2709D" w:rsidP="005642C4">
            <w:pPr>
              <w:numPr>
                <w:ilvl w:val="0"/>
                <w:numId w:val="2"/>
              </w:numPr>
              <w:suppressAutoHyphens/>
              <w:spacing w:after="0" w:line="360" w:lineRule="auto"/>
              <w:ind w:hanging="54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Motivazione per </w:t>
            </w:r>
            <w:r w:rsidR="001D0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la consultazione di </w:t>
            </w:r>
            <w:r w:rsidRPr="00B270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fornitori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utilizzati </w:t>
            </w:r>
            <w:r w:rsidR="00C170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in affidamenti precedenti per la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stessa categoria merceologica </w:t>
            </w:r>
          </w:p>
          <w:p w:rsidR="005642C4" w:rsidRDefault="005642C4" w:rsidP="00B2709D">
            <w:pPr>
              <w:suppressAutoHyphens/>
              <w:spacing w:after="0" w:line="36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642C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_____</w:t>
            </w:r>
            <w:r w:rsidRPr="00585E3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indicare le motivazioni </w:t>
            </w:r>
            <w:r w:rsidRPr="005642C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____</w:t>
            </w:r>
            <w:r w:rsidR="008017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________________________________</w:t>
            </w:r>
            <w:r w:rsidRPr="005642C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;</w:t>
            </w:r>
          </w:p>
          <w:p w:rsidR="00B67ACD" w:rsidRPr="005642C4" w:rsidRDefault="00B67ACD" w:rsidP="00B67ACD">
            <w:pPr>
              <w:suppressAutoHyphens/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85E3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zh-CN"/>
              </w:rPr>
              <w:t>scegliere tra le successive possibili alternative</w:t>
            </w:r>
            <w:r w:rsidRPr="00585E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:</w:t>
            </w:r>
          </w:p>
          <w:p w:rsidR="00DE2F8D" w:rsidRPr="001E53CA" w:rsidRDefault="00DE2F8D" w:rsidP="00DE2F8D">
            <w:pPr>
              <w:numPr>
                <w:ilvl w:val="0"/>
                <w:numId w:val="2"/>
              </w:numPr>
              <w:suppressAutoHyphens/>
              <w:spacing w:after="0" w:line="360" w:lineRule="auto"/>
              <w:ind w:hanging="54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1E53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Valutazione comparativa tra </w:t>
            </w:r>
            <w:r w:rsidR="006361E4" w:rsidRPr="001E53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diversi</w:t>
            </w:r>
            <w:r w:rsidR="006361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preventivi</w:t>
            </w:r>
            <w:r w:rsidRPr="001E53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in termini di qualità/prezzo</w:t>
            </w:r>
          </w:p>
          <w:p w:rsidR="00DE2F8D" w:rsidRPr="00585E35" w:rsidRDefault="00DE2F8D" w:rsidP="00585E35">
            <w:pPr>
              <w:pStyle w:val="Paragrafoelenco"/>
              <w:numPr>
                <w:ilvl w:val="0"/>
                <w:numId w:val="17"/>
              </w:num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585E3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Migliore rapporto qualità/prezzo, anche in termini di congruità del prezzo offerto, con riferimento ai prezzi praticati nel mercato di riferimento sulla base di:______ </w:t>
            </w:r>
            <w:r w:rsidRPr="00585E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(se è stato scelto ordine diretto</w:t>
            </w:r>
            <w:r w:rsidR="0041634C" w:rsidRPr="00585E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</w:t>
            </w:r>
            <w:r w:rsidRPr="00585E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allegare stampa della schermata MEPA; se è stato scelto trattativa diretta allegare almeno 2 </w:t>
            </w:r>
            <w:r w:rsidR="006361E4" w:rsidRPr="00585E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preventivi</w:t>
            </w:r>
            <w:r w:rsidRPr="00585E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)</w:t>
            </w:r>
          </w:p>
          <w:p w:rsidR="00DE2F8D" w:rsidRPr="001E53CA" w:rsidRDefault="00DE2F8D" w:rsidP="00DE2F8D">
            <w:pPr>
              <w:numPr>
                <w:ilvl w:val="0"/>
                <w:numId w:val="2"/>
              </w:numPr>
              <w:suppressAutoHyphens/>
              <w:spacing w:after="0" w:line="360" w:lineRule="auto"/>
              <w:ind w:hanging="54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1E53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Valutazione sul prezzo più basso</w:t>
            </w:r>
          </w:p>
          <w:p w:rsidR="00DE2F8D" w:rsidRPr="00DE2F8D" w:rsidRDefault="00DE2F8D" w:rsidP="00625338">
            <w:pPr>
              <w:numPr>
                <w:ilvl w:val="0"/>
                <w:numId w:val="7"/>
              </w:num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E2F8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Valutazione comparativa di almeno due o più offerte </w:t>
            </w:r>
            <w:r w:rsidRPr="00585E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(se è stato scelto ordine diretto allegare stampa della schermata MEPA; se è stato scelto trattativa diretta allegare almeno 2 </w:t>
            </w:r>
            <w:r w:rsidR="000C46DF" w:rsidRPr="00585E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preventivi</w:t>
            </w:r>
            <w:r w:rsidRPr="00585E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)</w:t>
            </w:r>
          </w:p>
        </w:tc>
      </w:tr>
      <w:tr w:rsidR="00DE2F8D" w:rsidRPr="00DE2F8D" w:rsidTr="007C5E10">
        <w:trPr>
          <w:trHeight w:val="842"/>
        </w:trPr>
        <w:tc>
          <w:tcPr>
            <w:tcW w:w="704" w:type="dxa"/>
            <w:vMerge w:val="restart"/>
            <w:vAlign w:val="center"/>
          </w:tcPr>
          <w:p w:rsidR="00DE2F8D" w:rsidRPr="001F14CD" w:rsidRDefault="00DE2F8D" w:rsidP="00DE2F8D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1F14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2070" w:type="dxa"/>
            <w:vMerge w:val="restart"/>
            <w:shd w:val="clear" w:color="auto" w:fill="auto"/>
          </w:tcPr>
          <w:p w:rsidR="001F14CD" w:rsidRDefault="00DE2F8D" w:rsidP="00FA63A4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FA63A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Motivazioni mancato utilizzo di strumenti obbligatori di acquisto</w:t>
            </w:r>
          </w:p>
          <w:p w:rsidR="00FA63A4" w:rsidRPr="00FA63A4" w:rsidRDefault="00FA63A4" w:rsidP="00FA63A4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  <w:p w:rsidR="00DE2F8D" w:rsidRPr="00FA63A4" w:rsidRDefault="000C46DF" w:rsidP="001F14CD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FA63A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zh-CN"/>
              </w:rPr>
              <w:t xml:space="preserve">[le opzioni indicate </w:t>
            </w:r>
            <w:r w:rsidR="009A2B2B" w:rsidRPr="00FA63A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zh-CN"/>
              </w:rPr>
              <w:t xml:space="preserve">nelle sezioni B e C </w:t>
            </w:r>
            <w:r w:rsidR="005D32DC" w:rsidRPr="00FA63A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zh-CN"/>
              </w:rPr>
              <w:t>di questa riga</w:t>
            </w:r>
            <w:r w:rsidRPr="00FA63A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zh-CN"/>
              </w:rPr>
              <w:t xml:space="preserve"> sono da completare </w:t>
            </w:r>
            <w:r w:rsidRPr="00FA63A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zh-CN"/>
              </w:rPr>
              <w:t>obbligatoriamente</w:t>
            </w:r>
            <w:r w:rsidRPr="00FA63A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zh-CN"/>
              </w:rPr>
              <w:t xml:space="preserve"> solo se l’acquisto è funzionale all’ attività didattica e/o al funzionamento].</w:t>
            </w:r>
          </w:p>
        </w:tc>
        <w:tc>
          <w:tcPr>
            <w:tcW w:w="7115" w:type="dxa"/>
            <w:gridSpan w:val="2"/>
            <w:shd w:val="clear" w:color="auto" w:fill="auto"/>
          </w:tcPr>
          <w:p w:rsidR="00DE2F8D" w:rsidRPr="00DE2F8D" w:rsidRDefault="00DE2F8D" w:rsidP="00DE2F8D">
            <w:pPr>
              <w:numPr>
                <w:ilvl w:val="0"/>
                <w:numId w:val="5"/>
              </w:numPr>
              <w:tabs>
                <w:tab w:val="left" w:pos="459"/>
              </w:tabs>
              <w:suppressAutoHyphens/>
              <w:spacing w:after="0" w:line="360" w:lineRule="auto"/>
              <w:ind w:hanging="126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E2F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Sezione A Convenzioni Quadro di Ateneo </w:t>
            </w:r>
            <w:r w:rsidRPr="00753C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(strumento prioritario)</w:t>
            </w:r>
          </w:p>
          <w:p w:rsidR="00DE2F8D" w:rsidRPr="00DE2F8D" w:rsidRDefault="00DE2F8D" w:rsidP="00DE2F8D">
            <w:pPr>
              <w:numPr>
                <w:ilvl w:val="0"/>
                <w:numId w:val="1"/>
              </w:num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E2F8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A.1 Il prodotto non è disponibile nelle Convenzioni Quadro di Ateneo</w:t>
            </w:r>
          </w:p>
        </w:tc>
      </w:tr>
      <w:tr w:rsidR="00DE2F8D" w:rsidRPr="00DE2F8D" w:rsidTr="007C5E10">
        <w:trPr>
          <w:trHeight w:val="984"/>
        </w:trPr>
        <w:tc>
          <w:tcPr>
            <w:tcW w:w="704" w:type="dxa"/>
            <w:vMerge/>
            <w:vAlign w:val="center"/>
          </w:tcPr>
          <w:p w:rsidR="00DE2F8D" w:rsidRPr="00DE2F8D" w:rsidRDefault="00DE2F8D" w:rsidP="00DE2F8D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70" w:type="dxa"/>
            <w:vMerge/>
            <w:shd w:val="clear" w:color="auto" w:fill="auto"/>
          </w:tcPr>
          <w:p w:rsidR="00DE2F8D" w:rsidRPr="00DE2F8D" w:rsidRDefault="00DE2F8D" w:rsidP="00DE2F8D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7115" w:type="dxa"/>
            <w:gridSpan w:val="2"/>
            <w:shd w:val="clear" w:color="auto" w:fill="auto"/>
          </w:tcPr>
          <w:p w:rsidR="00DE2F8D" w:rsidRPr="00DE2F8D" w:rsidRDefault="00DE2F8D" w:rsidP="00DE2F8D">
            <w:pPr>
              <w:numPr>
                <w:ilvl w:val="0"/>
                <w:numId w:val="5"/>
              </w:numPr>
              <w:tabs>
                <w:tab w:val="left" w:pos="459"/>
              </w:tabs>
              <w:suppressAutoHyphens/>
              <w:spacing w:after="0" w:line="240" w:lineRule="auto"/>
              <w:ind w:left="459" w:hanging="284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DE2F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Sezione B Convenzioni </w:t>
            </w:r>
            <w:proofErr w:type="spellStart"/>
            <w:r w:rsidRPr="00DE2F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Consip</w:t>
            </w:r>
            <w:proofErr w:type="spellEnd"/>
            <w:r w:rsidRPr="00DE2F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</w:t>
            </w:r>
            <w:r w:rsidR="009A2B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</w:t>
            </w:r>
            <w:r w:rsidRPr="00DE2F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(</w:t>
            </w:r>
            <w:hyperlink r:id="rId7" w:history="1">
              <w:r w:rsidRPr="00DE2F8D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  <w:lang w:eastAsia="zh-CN"/>
                </w:rPr>
                <w:t>www.acquistinretepa.it</w:t>
              </w:r>
            </w:hyperlink>
            <w:r w:rsidRPr="00DE2F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)</w:t>
            </w:r>
          </w:p>
          <w:p w:rsidR="00DE2F8D" w:rsidRPr="00DE2F8D" w:rsidRDefault="00DE2F8D" w:rsidP="00DE2F8D">
            <w:pPr>
              <w:numPr>
                <w:ilvl w:val="0"/>
                <w:numId w:val="1"/>
              </w:num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E2F8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B.1 Il prodotto non è disponibile in </w:t>
            </w:r>
            <w:r w:rsidR="0069753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convenzione </w:t>
            </w:r>
            <w:proofErr w:type="spellStart"/>
            <w:r w:rsidRPr="00DE2F8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Consip</w:t>
            </w:r>
            <w:proofErr w:type="spellEnd"/>
            <w:r w:rsidRPr="00DE2F8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(es. non vi sono convenzioni attive o le convenzioni sono esaurite)</w:t>
            </w:r>
          </w:p>
          <w:p w:rsidR="00DE2F8D" w:rsidRPr="00DE2F8D" w:rsidRDefault="00DE2F8D" w:rsidP="00DE2F8D">
            <w:pPr>
              <w:numPr>
                <w:ilvl w:val="0"/>
                <w:numId w:val="1"/>
              </w:num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E2F8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B.2 Il prodotto è disponibile in</w:t>
            </w:r>
            <w:r w:rsidR="0069753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convenzione</w:t>
            </w:r>
            <w:r w:rsidRPr="00DE2F8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DE2F8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Consip</w:t>
            </w:r>
            <w:proofErr w:type="spellEnd"/>
            <w:r w:rsidRPr="00DE2F8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ma prevede un ordinativo minimo di fornitura superiore alle esigenze programmabili (convenzione </w:t>
            </w:r>
            <w:proofErr w:type="spellStart"/>
            <w:r w:rsidRPr="00DE2F8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Consip</w:t>
            </w:r>
            <w:proofErr w:type="spellEnd"/>
            <w:r w:rsidRPr="00DE2F8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N.: ………………… ordinativo minimo: …………………………..) oppure non soddisfa il fabbisogno specifico connesso a ……(indicare il fabbisogno specifico per cui non è possibile acquistare il prodotto in adesione alla convenzione) per mancanza delle seguenti caratteristiche essenziali.</w:t>
            </w:r>
          </w:p>
          <w:p w:rsidR="00DE2F8D" w:rsidRPr="00DE2F8D" w:rsidRDefault="00DE2F8D" w:rsidP="00DE2F8D">
            <w:pPr>
              <w:numPr>
                <w:ilvl w:val="0"/>
                <w:numId w:val="1"/>
              </w:num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DE2F8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 xml:space="preserve">B.3 Il prodotto è disponibile in </w:t>
            </w:r>
            <w:r w:rsidR="0069753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convenzione </w:t>
            </w:r>
            <w:proofErr w:type="spellStart"/>
            <w:r w:rsidRPr="00DE2F8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Consip</w:t>
            </w:r>
            <w:proofErr w:type="spellEnd"/>
            <w:r w:rsidRPr="00DE2F8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ma è necessario completare una fornitura già in essere</w:t>
            </w:r>
          </w:p>
        </w:tc>
      </w:tr>
      <w:tr w:rsidR="00DE2F8D" w:rsidRPr="00DE2F8D" w:rsidTr="007C5E10">
        <w:trPr>
          <w:trHeight w:val="2980"/>
        </w:trPr>
        <w:tc>
          <w:tcPr>
            <w:tcW w:w="704" w:type="dxa"/>
            <w:vMerge/>
            <w:vAlign w:val="center"/>
          </w:tcPr>
          <w:p w:rsidR="00DE2F8D" w:rsidRPr="00DE2F8D" w:rsidRDefault="00DE2F8D" w:rsidP="00DE2F8D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70" w:type="dxa"/>
            <w:vMerge/>
            <w:shd w:val="clear" w:color="auto" w:fill="auto"/>
          </w:tcPr>
          <w:p w:rsidR="00DE2F8D" w:rsidRPr="00DE2F8D" w:rsidRDefault="00DE2F8D" w:rsidP="00DE2F8D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7115" w:type="dxa"/>
            <w:gridSpan w:val="2"/>
            <w:shd w:val="clear" w:color="auto" w:fill="auto"/>
          </w:tcPr>
          <w:p w:rsidR="00DE2F8D" w:rsidRPr="00DE2F8D" w:rsidRDefault="00DE2F8D" w:rsidP="00753CF8">
            <w:pPr>
              <w:numPr>
                <w:ilvl w:val="0"/>
                <w:numId w:val="5"/>
              </w:numPr>
              <w:tabs>
                <w:tab w:val="left" w:pos="459"/>
              </w:tabs>
              <w:suppressAutoHyphens/>
              <w:spacing w:after="0" w:line="240" w:lineRule="auto"/>
              <w:ind w:left="459" w:hanging="28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DE2F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Sezione C Convenzioni Intercenter-ER </w:t>
            </w:r>
            <w:r w:rsidRPr="00753C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(strumento obbligatorio per acquisti di natura informatica, facoltativo negli altri casi)</w:t>
            </w:r>
            <w:r w:rsidRPr="00DE2F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(</w:t>
            </w:r>
            <w:hyperlink r:id="rId8" w:history="1">
              <w:r w:rsidRPr="00DE2F8D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  <w:lang w:eastAsia="zh-CN"/>
                </w:rPr>
                <w:t>http://intercenter.regione.emilia-romagna.it/</w:t>
              </w:r>
            </w:hyperlink>
            <w:r w:rsidRPr="00DE2F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) </w:t>
            </w:r>
          </w:p>
          <w:p w:rsidR="00DE2F8D" w:rsidRPr="00DE2F8D" w:rsidRDefault="00DE2F8D" w:rsidP="00DE2F8D">
            <w:pPr>
              <w:numPr>
                <w:ilvl w:val="0"/>
                <w:numId w:val="1"/>
              </w:num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E2F8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C.1 Il prodotto non è disponibile in </w:t>
            </w:r>
            <w:r w:rsidR="0069753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convenzione </w:t>
            </w:r>
            <w:r w:rsidRPr="00DE2F8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Intercenter-ER (es. non vi sono convenzioni attive o le convenzioni sono esaurite);</w:t>
            </w:r>
          </w:p>
          <w:p w:rsidR="00DE2F8D" w:rsidRPr="00DE2F8D" w:rsidRDefault="00DE2F8D" w:rsidP="00753CF8">
            <w:pPr>
              <w:numPr>
                <w:ilvl w:val="0"/>
                <w:numId w:val="1"/>
              </w:num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E2F8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C.2 Il prodotto è disponibile in</w:t>
            </w:r>
            <w:r w:rsidR="0069753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convenzione</w:t>
            </w:r>
            <w:r w:rsidRPr="00DE2F8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Intercenter-ER ma non è utilizzabile per esigenze peculiari (specificare quali sono</w:t>
            </w:r>
            <w:r w:rsidR="00753CF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le esigenze peculiari): ……</w:t>
            </w:r>
            <w:r w:rsidRPr="00DE2F8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…; per i beni/servizi connessi all’informatica e alla connettività indicare il fabbisogno specifico che non può </w:t>
            </w:r>
            <w:r w:rsidR="00753CF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essere soddisfatto …………</w:t>
            </w:r>
            <w:r w:rsidRPr="00DE2F8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…;</w:t>
            </w:r>
          </w:p>
          <w:p w:rsidR="00DE2F8D" w:rsidRPr="00DE2F8D" w:rsidRDefault="00DE2F8D" w:rsidP="00753CF8">
            <w:pPr>
              <w:numPr>
                <w:ilvl w:val="0"/>
                <w:numId w:val="1"/>
              </w:num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E2F8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C.3 Il prodotto è disponibile in</w:t>
            </w:r>
            <w:r w:rsidR="0069753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convenzione</w:t>
            </w:r>
            <w:r w:rsidRPr="00DE2F8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Intercenter-ER con le caratteristiche tecniche richieste ma si vuole comunque utilizzare un diverso fornitore per un miglior rapporto qualità prezzo (opzione valida solo per gli acquisti diversi da beni e/o servizi ad oggetto beni per l’informatica e la connettività);</w:t>
            </w:r>
          </w:p>
          <w:p w:rsidR="00DE2F8D" w:rsidRPr="00DE2F8D" w:rsidRDefault="00DE2F8D" w:rsidP="00753CF8">
            <w:pPr>
              <w:numPr>
                <w:ilvl w:val="0"/>
                <w:numId w:val="1"/>
              </w:num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E2F8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C.4 Il prodotto è disponibile in </w:t>
            </w:r>
            <w:r w:rsidR="0069753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convenzione </w:t>
            </w:r>
            <w:r w:rsidRPr="00DE2F8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Intercenter-ER ma prevede un ordinativo minimo di fornitura superiore alle esigenze programmabili (convenzione Intercenter-ER n.</w:t>
            </w:r>
            <w:r w:rsidR="00753CF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: ………… ordinativo minimo: ………</w:t>
            </w:r>
            <w:r w:rsidRPr="00DE2F8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.)</w:t>
            </w:r>
          </w:p>
          <w:p w:rsidR="00DE2F8D" w:rsidRPr="00DE2F8D" w:rsidRDefault="00DE2F8D" w:rsidP="00DE2F8D">
            <w:pPr>
              <w:numPr>
                <w:ilvl w:val="0"/>
                <w:numId w:val="1"/>
              </w:num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DE2F8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C.5 Il prodotto è disponibile in </w:t>
            </w:r>
            <w:r w:rsidR="0069753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convenzione </w:t>
            </w:r>
            <w:r w:rsidRPr="00DE2F8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Intercenter-ER ma è necessario completare una fornitura già in essere</w:t>
            </w:r>
          </w:p>
        </w:tc>
      </w:tr>
      <w:tr w:rsidR="00DE2F8D" w:rsidRPr="00DE2F8D" w:rsidTr="007C5E10">
        <w:trPr>
          <w:trHeight w:val="1240"/>
        </w:trPr>
        <w:tc>
          <w:tcPr>
            <w:tcW w:w="704" w:type="dxa"/>
            <w:vMerge/>
            <w:vAlign w:val="center"/>
          </w:tcPr>
          <w:p w:rsidR="00DE2F8D" w:rsidRPr="00DE2F8D" w:rsidRDefault="00DE2F8D" w:rsidP="00DE2F8D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70" w:type="dxa"/>
            <w:vMerge/>
            <w:shd w:val="clear" w:color="auto" w:fill="auto"/>
          </w:tcPr>
          <w:p w:rsidR="00DE2F8D" w:rsidRPr="00DE2F8D" w:rsidRDefault="00DE2F8D" w:rsidP="00DE2F8D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7115" w:type="dxa"/>
            <w:gridSpan w:val="2"/>
            <w:shd w:val="clear" w:color="auto" w:fill="auto"/>
          </w:tcPr>
          <w:p w:rsidR="00DE2F8D" w:rsidRPr="00DE2F8D" w:rsidRDefault="00DE2F8D" w:rsidP="00753CF8">
            <w:pPr>
              <w:numPr>
                <w:ilvl w:val="0"/>
                <w:numId w:val="5"/>
              </w:numPr>
              <w:tabs>
                <w:tab w:val="left" w:pos="459"/>
              </w:tabs>
              <w:suppressAutoHyphens/>
              <w:spacing w:after="0" w:line="240" w:lineRule="auto"/>
              <w:ind w:left="459" w:hanging="28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DE2F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Sezione D </w:t>
            </w:r>
            <w:r w:rsidR="00753C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-  </w:t>
            </w:r>
            <w:r w:rsidRPr="00DE2F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Mercato Elettronico della Pubblica Amministrazione   (</w:t>
            </w:r>
            <w:hyperlink r:id="rId9" w:history="1">
              <w:r w:rsidRPr="00DE2F8D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  <w:lang w:eastAsia="zh-CN"/>
                </w:rPr>
                <w:t>www.acquistinretepa.it</w:t>
              </w:r>
            </w:hyperlink>
            <w:r w:rsidRPr="00DE2F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)</w:t>
            </w:r>
          </w:p>
          <w:p w:rsidR="00DE2F8D" w:rsidRPr="00DE2F8D" w:rsidRDefault="00DE2F8D" w:rsidP="00DE2F8D">
            <w:pPr>
              <w:numPr>
                <w:ilvl w:val="0"/>
                <w:numId w:val="1"/>
              </w:num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E2F8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D.1 Il prodotto non è disponibile nei bandi pubblicati da </w:t>
            </w:r>
            <w:proofErr w:type="spellStart"/>
            <w:r w:rsidRPr="00DE2F8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Consip</w:t>
            </w:r>
            <w:proofErr w:type="spellEnd"/>
            <w:r w:rsidRPr="00DE2F8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DE2F8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s.p.a.</w:t>
            </w:r>
            <w:proofErr w:type="spellEnd"/>
          </w:p>
          <w:p w:rsidR="00DE2F8D" w:rsidRPr="00EA2552" w:rsidRDefault="00DE2F8D" w:rsidP="00DE2F8D">
            <w:pPr>
              <w:numPr>
                <w:ilvl w:val="0"/>
                <w:numId w:val="1"/>
              </w:num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DE2F8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D.2 Il prodotto è disponibile</w:t>
            </w:r>
            <w:r w:rsidR="0069753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in MEPA</w:t>
            </w:r>
            <w:r w:rsidRPr="00DE2F8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ma la </w:t>
            </w:r>
            <w:proofErr w:type="spellStart"/>
            <w:r w:rsidRPr="00DE2F8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RdO</w:t>
            </w:r>
            <w:proofErr w:type="spellEnd"/>
            <w:r w:rsidRPr="00DE2F8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è andata deserta</w:t>
            </w:r>
          </w:p>
          <w:p w:rsidR="00EA2552" w:rsidRPr="00EA2552" w:rsidRDefault="00171DE0" w:rsidP="00171DE0">
            <w:pPr>
              <w:numPr>
                <w:ilvl w:val="0"/>
                <w:numId w:val="15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D.3 </w:t>
            </w:r>
            <w:r w:rsidRPr="00171DE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La categoria merceologica è presente in un bando 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EPA</w:t>
            </w:r>
            <w:r w:rsidRPr="00171DE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ma l’unico fornitore che offre il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171DE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prodotto non è iscritto</w:t>
            </w:r>
          </w:p>
          <w:p w:rsidR="00EA2552" w:rsidRPr="00DE2F8D" w:rsidRDefault="00EA2552" w:rsidP="00575CCF">
            <w:pPr>
              <w:numPr>
                <w:ilvl w:val="0"/>
                <w:numId w:val="1"/>
              </w:num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EA255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D. </w:t>
            </w:r>
            <w:r w:rsidR="000C46D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</w:t>
            </w:r>
            <w:r w:rsidRPr="00EA255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="00575CC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L’a</w:t>
            </w:r>
            <w:r w:rsidRPr="00EA255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cquisto </w:t>
            </w:r>
            <w:r w:rsidR="00575CC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è </w:t>
            </w:r>
            <w:r w:rsidRPr="00EA255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d’importo inferiore a 5.000 €</w:t>
            </w:r>
          </w:p>
        </w:tc>
      </w:tr>
      <w:tr w:rsidR="00DE2F8D" w:rsidRPr="00DE2F8D" w:rsidTr="007C5E10">
        <w:trPr>
          <w:trHeight w:val="1240"/>
        </w:trPr>
        <w:tc>
          <w:tcPr>
            <w:tcW w:w="704" w:type="dxa"/>
            <w:vMerge/>
            <w:vAlign w:val="center"/>
          </w:tcPr>
          <w:p w:rsidR="00DE2F8D" w:rsidRPr="00DE2F8D" w:rsidRDefault="00DE2F8D" w:rsidP="00DE2F8D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70" w:type="dxa"/>
            <w:vMerge/>
            <w:shd w:val="clear" w:color="auto" w:fill="auto"/>
          </w:tcPr>
          <w:p w:rsidR="00DE2F8D" w:rsidRPr="00DE2F8D" w:rsidRDefault="00DE2F8D" w:rsidP="00DE2F8D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7115" w:type="dxa"/>
            <w:gridSpan w:val="2"/>
            <w:shd w:val="clear" w:color="auto" w:fill="auto"/>
          </w:tcPr>
          <w:p w:rsidR="00DE2F8D" w:rsidRPr="00DE2F8D" w:rsidRDefault="00DE2F8D" w:rsidP="00753CF8">
            <w:pPr>
              <w:numPr>
                <w:ilvl w:val="0"/>
                <w:numId w:val="5"/>
              </w:numPr>
              <w:tabs>
                <w:tab w:val="left" w:pos="459"/>
              </w:tabs>
              <w:suppressAutoHyphens/>
              <w:spacing w:after="0" w:line="240" w:lineRule="auto"/>
              <w:ind w:left="459" w:hanging="28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DE2F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Sezione E </w:t>
            </w:r>
            <w:r w:rsidR="00753C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-  </w:t>
            </w:r>
            <w:r w:rsidRPr="00DE2F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Mercato Elettronico </w:t>
            </w:r>
            <w:proofErr w:type="spellStart"/>
            <w:r w:rsidRPr="00DE2F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Intercent</w:t>
            </w:r>
            <w:proofErr w:type="spellEnd"/>
            <w:r w:rsidRPr="00DE2F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-ER (strumento obbligato solo per acquisti di natura informatica) (</w:t>
            </w:r>
            <w:hyperlink r:id="rId10" w:history="1">
              <w:r w:rsidRPr="00DE2F8D"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zh-CN"/>
                </w:rPr>
                <w:t>http://intercenter.regione.emilia-romagna.it/</w:t>
              </w:r>
            </w:hyperlink>
            <w:r w:rsidRPr="00DE2F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)</w:t>
            </w:r>
          </w:p>
          <w:p w:rsidR="00DE2F8D" w:rsidRPr="00DE2F8D" w:rsidRDefault="00DE2F8D" w:rsidP="00DE2F8D">
            <w:pPr>
              <w:numPr>
                <w:ilvl w:val="0"/>
                <w:numId w:val="1"/>
              </w:num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E2F8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E.1 Il prodotto non è disponibile</w:t>
            </w:r>
          </w:p>
          <w:p w:rsidR="00DE2F8D" w:rsidRPr="00EA2552" w:rsidRDefault="00DE2F8D" w:rsidP="00DE2F8D">
            <w:pPr>
              <w:numPr>
                <w:ilvl w:val="0"/>
                <w:numId w:val="1"/>
              </w:num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DE2F8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E.2 Il prodotto è disponibile ma la </w:t>
            </w:r>
            <w:proofErr w:type="spellStart"/>
            <w:r w:rsidRPr="00DE2F8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RdO</w:t>
            </w:r>
            <w:proofErr w:type="spellEnd"/>
            <w:r w:rsidRPr="00DE2F8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è andata deserta</w:t>
            </w:r>
          </w:p>
          <w:p w:rsidR="00EA2552" w:rsidRPr="00EA2552" w:rsidRDefault="00EA2552" w:rsidP="00EA2552">
            <w:pPr>
              <w:numPr>
                <w:ilvl w:val="0"/>
                <w:numId w:val="15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EA255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E. 3 Il prodotto è disponibile ma l’operatore economico che offre il prodotto in esclusiva non è iscritto al </w:t>
            </w:r>
            <w:r w:rsidR="0069753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mercato elettronico</w:t>
            </w:r>
          </w:p>
          <w:p w:rsidR="00EA2552" w:rsidRPr="00DE2F8D" w:rsidRDefault="00EA2552" w:rsidP="00625338">
            <w:pPr>
              <w:numPr>
                <w:ilvl w:val="0"/>
                <w:numId w:val="1"/>
              </w:num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EA255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E. </w:t>
            </w:r>
            <w:r w:rsidR="000C46D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</w:t>
            </w:r>
            <w:r w:rsidRPr="00EA255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="00575CC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L’a</w:t>
            </w:r>
            <w:r w:rsidRPr="00EA255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cquisto </w:t>
            </w:r>
            <w:r w:rsidR="00575CC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è </w:t>
            </w:r>
            <w:r w:rsidRPr="00EA255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d’importo inferiore a 5.000 €</w:t>
            </w:r>
          </w:p>
        </w:tc>
      </w:tr>
      <w:tr w:rsidR="002B214E" w:rsidRPr="00DE2F8D" w:rsidTr="00AD654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14E" w:rsidRPr="001F14CD" w:rsidRDefault="00C0168B" w:rsidP="00AD654A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1F14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14E" w:rsidRPr="001F14CD" w:rsidRDefault="002B214E" w:rsidP="001F14CD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1F14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Fornitore</w:t>
            </w:r>
          </w:p>
          <w:p w:rsidR="002B214E" w:rsidRPr="00DE2F8D" w:rsidRDefault="002B214E" w:rsidP="001F14CD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E2F8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(Da chi compro?)</w:t>
            </w:r>
          </w:p>
        </w:tc>
        <w:tc>
          <w:tcPr>
            <w:tcW w:w="7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14E" w:rsidRPr="00DE2F8D" w:rsidRDefault="002B214E" w:rsidP="00AD654A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17766E" w:rsidRPr="00DE2F8D" w:rsidTr="007C5E10">
        <w:tc>
          <w:tcPr>
            <w:tcW w:w="704" w:type="dxa"/>
            <w:vMerge w:val="restart"/>
            <w:vAlign w:val="center"/>
          </w:tcPr>
          <w:p w:rsidR="0017766E" w:rsidRPr="001F14CD" w:rsidRDefault="00C0168B" w:rsidP="0017766E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1F14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lastRenderedPageBreak/>
              <w:t>8</w:t>
            </w:r>
          </w:p>
        </w:tc>
        <w:tc>
          <w:tcPr>
            <w:tcW w:w="2070" w:type="dxa"/>
            <w:vMerge w:val="restart"/>
            <w:shd w:val="clear" w:color="auto" w:fill="auto"/>
          </w:tcPr>
          <w:p w:rsidR="00753CF8" w:rsidRDefault="00753CF8" w:rsidP="0017766E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753CF8" w:rsidRDefault="00753CF8" w:rsidP="0017766E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7766E" w:rsidRPr="00DE2F8D" w:rsidRDefault="0017766E" w:rsidP="00982F7F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82F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Il Referente tecnico</w:t>
            </w:r>
          </w:p>
        </w:tc>
        <w:tc>
          <w:tcPr>
            <w:tcW w:w="7115" w:type="dxa"/>
            <w:gridSpan w:val="2"/>
            <w:shd w:val="clear" w:color="auto" w:fill="auto"/>
            <w:vAlign w:val="center"/>
          </w:tcPr>
          <w:p w:rsidR="0017766E" w:rsidRPr="00753CF8" w:rsidRDefault="0017766E" w:rsidP="0017766E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53CF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Consapevole di quanto disposto dall'art. 76 del D.P.R. 28 Dicembre 2000, n. 445, sulle sanzioni penali per le ipotesi di falsità in atti e dichiarazioni mendaci, dichiara:</w:t>
            </w:r>
          </w:p>
          <w:p w:rsidR="0017766E" w:rsidRPr="00753CF8" w:rsidRDefault="0017766E" w:rsidP="0017766E">
            <w:pPr>
              <w:pStyle w:val="Paragrafoelenco"/>
              <w:numPr>
                <w:ilvl w:val="0"/>
                <w:numId w:val="12"/>
              </w:num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zh-CN"/>
              </w:rPr>
            </w:pPr>
            <w:r w:rsidRPr="00753CF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di non trovarsi in una situazione di conflitto di interesse di cui all’art. 42 del </w:t>
            </w:r>
            <w:proofErr w:type="spellStart"/>
            <w:r w:rsidRPr="00753CF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D.Lgs</w:t>
            </w:r>
            <w:proofErr w:type="spellEnd"/>
            <w:r w:rsidRPr="00753CF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50/2016.</w:t>
            </w:r>
          </w:p>
        </w:tc>
      </w:tr>
      <w:tr w:rsidR="0017766E" w:rsidRPr="00DE2F8D" w:rsidTr="00E838F7">
        <w:trPr>
          <w:trHeight w:val="1045"/>
        </w:trPr>
        <w:tc>
          <w:tcPr>
            <w:tcW w:w="704" w:type="dxa"/>
            <w:vMerge/>
            <w:vAlign w:val="center"/>
          </w:tcPr>
          <w:p w:rsidR="0017766E" w:rsidRDefault="0017766E" w:rsidP="0017766E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70" w:type="dxa"/>
            <w:vMerge/>
            <w:shd w:val="clear" w:color="auto" w:fill="auto"/>
          </w:tcPr>
          <w:p w:rsidR="0017766E" w:rsidRPr="0041634C" w:rsidRDefault="0017766E" w:rsidP="0017766E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115" w:type="dxa"/>
            <w:gridSpan w:val="2"/>
            <w:shd w:val="clear" w:color="auto" w:fill="auto"/>
            <w:vAlign w:val="center"/>
          </w:tcPr>
          <w:p w:rsidR="0017766E" w:rsidRPr="00753CF8" w:rsidRDefault="0017766E" w:rsidP="0017766E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zh-CN"/>
              </w:rPr>
            </w:pPr>
            <w:r w:rsidRPr="00753CF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zh-CN"/>
              </w:rPr>
              <w:t>Nome cognome</w:t>
            </w:r>
          </w:p>
          <w:p w:rsidR="0017766E" w:rsidRPr="00753CF8" w:rsidRDefault="0017766E" w:rsidP="0017766E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zh-CN"/>
              </w:rPr>
            </w:pPr>
            <w:r w:rsidRPr="00753CF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zh-CN"/>
              </w:rPr>
              <w:t>Firma</w:t>
            </w:r>
          </w:p>
          <w:p w:rsidR="0017766E" w:rsidRPr="00753CF8" w:rsidRDefault="0017766E" w:rsidP="0017766E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zh-CN"/>
              </w:rPr>
            </w:pPr>
            <w:r w:rsidRPr="00753CF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zh-CN"/>
              </w:rPr>
              <w:t>___________________________________________________</w:t>
            </w:r>
          </w:p>
        </w:tc>
      </w:tr>
      <w:tr w:rsidR="0017766E" w:rsidRPr="00DE2F8D" w:rsidTr="007C5E10">
        <w:tc>
          <w:tcPr>
            <w:tcW w:w="704" w:type="dxa"/>
            <w:vAlign w:val="center"/>
          </w:tcPr>
          <w:p w:rsidR="0017766E" w:rsidRPr="001F14CD" w:rsidRDefault="00C0168B" w:rsidP="0017766E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1F14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2070" w:type="dxa"/>
            <w:shd w:val="clear" w:color="auto" w:fill="auto"/>
          </w:tcPr>
          <w:p w:rsidR="00753CF8" w:rsidRDefault="00753CF8" w:rsidP="0017766E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753CF8" w:rsidRDefault="00753CF8" w:rsidP="0017766E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753CF8" w:rsidRDefault="00753CF8" w:rsidP="0017766E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753CF8" w:rsidRDefault="00753CF8" w:rsidP="0017766E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753CF8" w:rsidRDefault="00753CF8" w:rsidP="0017766E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753CF8" w:rsidRDefault="00753CF8" w:rsidP="0017766E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7766E" w:rsidRPr="00982F7F" w:rsidRDefault="0017766E" w:rsidP="00982F7F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982F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Principali condizioni contrattuali</w:t>
            </w:r>
          </w:p>
        </w:tc>
        <w:tc>
          <w:tcPr>
            <w:tcW w:w="7115" w:type="dxa"/>
            <w:gridSpan w:val="2"/>
            <w:shd w:val="clear" w:color="auto" w:fill="auto"/>
            <w:vAlign w:val="center"/>
          </w:tcPr>
          <w:p w:rsidR="001040BD" w:rsidRDefault="001040BD" w:rsidP="001040BD">
            <w:pPr>
              <w:suppressAutoHyphens/>
              <w:spacing w:after="0" w:line="36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7766E" w:rsidRDefault="0017766E" w:rsidP="0017766E">
            <w:pPr>
              <w:numPr>
                <w:ilvl w:val="0"/>
                <w:numId w:val="1"/>
              </w:num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Luogo svolgimento della prestazione o di consegna della</w:t>
            </w:r>
            <w:r w:rsidR="001040B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f</w:t>
            </w:r>
            <w:r w:rsidR="001040B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ornitura:</w:t>
            </w:r>
          </w:p>
          <w:p w:rsidR="001040BD" w:rsidRDefault="001040BD" w:rsidP="001040BD">
            <w:pPr>
              <w:suppressAutoHyphens/>
              <w:spacing w:after="0" w:line="36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_______________________________________________________</w:t>
            </w:r>
          </w:p>
          <w:p w:rsidR="0017766E" w:rsidRDefault="0017766E" w:rsidP="0017766E">
            <w:pPr>
              <w:numPr>
                <w:ilvl w:val="0"/>
                <w:numId w:val="1"/>
              </w:num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Temine per l</w:t>
            </w:r>
            <w:r w:rsidR="00C1703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o</w:t>
            </w:r>
            <w:r w:rsidR="00753CF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svolgimento della prestazione …………………….</w:t>
            </w:r>
          </w:p>
          <w:p w:rsidR="0017766E" w:rsidRDefault="0017766E" w:rsidP="0017766E">
            <w:pPr>
              <w:numPr>
                <w:ilvl w:val="0"/>
                <w:numId w:val="1"/>
              </w:num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Termine per il pagamento: </w:t>
            </w:r>
          </w:p>
          <w:p w:rsidR="00A51C21" w:rsidRDefault="00A51C21" w:rsidP="00A51C21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1C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                    X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  </w:t>
            </w:r>
            <w:r w:rsidR="0017766E" w:rsidRPr="00A51C2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30 giorni dal ricevimento della fattura</w:t>
            </w:r>
            <w:r w:rsidR="000C46DF" w:rsidRPr="00A51C2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(termine ordinario ai sensi </w:t>
            </w:r>
          </w:p>
          <w:p w:rsidR="0017766E" w:rsidRPr="00A51C21" w:rsidRDefault="00A51C21" w:rsidP="00A51C21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                          </w:t>
            </w:r>
            <w:r w:rsidR="000C46DF" w:rsidRPr="00A51C2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dell’art.4, </w:t>
            </w:r>
            <w:proofErr w:type="spellStart"/>
            <w:r w:rsidR="000C46DF" w:rsidRPr="00A51C2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Dlgs</w:t>
            </w:r>
            <w:proofErr w:type="spellEnd"/>
            <w:r w:rsidR="000C46DF" w:rsidRPr="00A51C2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231/2002).</w:t>
            </w:r>
          </w:p>
          <w:p w:rsidR="00A05D4A" w:rsidRDefault="00C1703C" w:rsidP="0017766E">
            <w:pPr>
              <w:pStyle w:val="Paragrafoelenco"/>
              <w:numPr>
                <w:ilvl w:val="0"/>
                <w:numId w:val="11"/>
              </w:num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60 giorni dal ricevimento</w:t>
            </w:r>
            <w:r w:rsidR="0017766E" w:rsidRPr="00956F5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della fattura</w:t>
            </w:r>
            <w:r w:rsidR="000C46D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. Il maggior termine di 60 gg è </w:t>
            </w:r>
            <w:r w:rsidR="00A05D4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connesso a …….</w:t>
            </w:r>
            <w:r w:rsidR="00A05D4A" w:rsidRPr="007138E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zh-CN"/>
              </w:rPr>
              <w:t>.[</w:t>
            </w:r>
            <w:r w:rsidR="00A05D4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zh-CN"/>
              </w:rPr>
              <w:t>Inserire la motivazione.]</w:t>
            </w:r>
          </w:p>
          <w:p w:rsidR="0017766E" w:rsidRPr="007138E4" w:rsidRDefault="00A05D4A" w:rsidP="007138E4">
            <w:pPr>
              <w:pStyle w:val="Paragrafoelenco"/>
              <w:suppressAutoHyphens/>
              <w:spacing w:after="0" w:line="360" w:lineRule="auto"/>
              <w:ind w:left="144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zh-CN"/>
              </w:rPr>
              <w:t>[L</w:t>
            </w:r>
            <w:r w:rsidRPr="007138E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zh-CN"/>
              </w:rPr>
              <w:t>a motivazione deve riguardare, la natura del contratto o l’oggetto o circostanze esistenti al momento della stipula del contratto]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zh-CN"/>
              </w:rPr>
              <w:t>.</w:t>
            </w:r>
          </w:p>
          <w:p w:rsidR="0017766E" w:rsidRPr="000502D9" w:rsidRDefault="0017766E" w:rsidP="0017766E">
            <w:pPr>
              <w:numPr>
                <w:ilvl w:val="0"/>
                <w:numId w:val="1"/>
              </w:num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Altro ………………………………………………………………..</w:t>
            </w:r>
          </w:p>
          <w:p w:rsidR="0017766E" w:rsidRPr="00DE2F8D" w:rsidRDefault="0017766E" w:rsidP="0017766E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17766E" w:rsidRPr="00DE2F8D" w:rsidTr="007C5E10">
        <w:tc>
          <w:tcPr>
            <w:tcW w:w="704" w:type="dxa"/>
            <w:vAlign w:val="center"/>
          </w:tcPr>
          <w:p w:rsidR="0017766E" w:rsidRPr="001F14CD" w:rsidRDefault="00A51C21" w:rsidP="0017766E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 </w:t>
            </w:r>
          </w:p>
        </w:tc>
        <w:tc>
          <w:tcPr>
            <w:tcW w:w="2070" w:type="dxa"/>
            <w:shd w:val="clear" w:color="auto" w:fill="auto"/>
          </w:tcPr>
          <w:p w:rsidR="0017766E" w:rsidRPr="00753CF8" w:rsidRDefault="0017766E" w:rsidP="00753CF8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753C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Importo</w:t>
            </w:r>
          </w:p>
          <w:p w:rsidR="0017766E" w:rsidRPr="00DE2F8D" w:rsidRDefault="0017766E" w:rsidP="00753CF8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E2F8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(Quanto costa)</w:t>
            </w:r>
          </w:p>
        </w:tc>
        <w:tc>
          <w:tcPr>
            <w:tcW w:w="7115" w:type="dxa"/>
            <w:gridSpan w:val="2"/>
            <w:shd w:val="clear" w:color="auto" w:fill="auto"/>
            <w:vAlign w:val="center"/>
          </w:tcPr>
          <w:p w:rsidR="0017766E" w:rsidRPr="00DE2F8D" w:rsidRDefault="0017766E" w:rsidP="0017766E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17766E" w:rsidRPr="00DE2F8D" w:rsidTr="007C5E10">
        <w:tc>
          <w:tcPr>
            <w:tcW w:w="704" w:type="dxa"/>
            <w:vAlign w:val="center"/>
          </w:tcPr>
          <w:p w:rsidR="0017766E" w:rsidRPr="001F14CD" w:rsidRDefault="0017766E" w:rsidP="0017766E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1F14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2070" w:type="dxa"/>
            <w:shd w:val="clear" w:color="auto" w:fill="auto"/>
          </w:tcPr>
          <w:p w:rsidR="0017766E" w:rsidRPr="00753CF8" w:rsidRDefault="0017766E" w:rsidP="00753CF8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753C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Indicazione copertura contabile</w:t>
            </w:r>
          </w:p>
        </w:tc>
        <w:tc>
          <w:tcPr>
            <w:tcW w:w="7115" w:type="dxa"/>
            <w:gridSpan w:val="2"/>
            <w:shd w:val="clear" w:color="auto" w:fill="auto"/>
            <w:vAlign w:val="center"/>
          </w:tcPr>
          <w:p w:rsidR="0017766E" w:rsidRPr="00DE2F8D" w:rsidRDefault="0017766E" w:rsidP="0017766E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17766E" w:rsidRPr="00DE2F8D" w:rsidTr="007C5E10">
        <w:tc>
          <w:tcPr>
            <w:tcW w:w="704" w:type="dxa"/>
            <w:vAlign w:val="center"/>
          </w:tcPr>
          <w:p w:rsidR="0017766E" w:rsidRPr="001F14CD" w:rsidRDefault="0017766E" w:rsidP="0017766E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1F14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2070" w:type="dxa"/>
            <w:shd w:val="clear" w:color="auto" w:fill="auto"/>
          </w:tcPr>
          <w:p w:rsidR="0017766E" w:rsidRPr="00753CF8" w:rsidRDefault="0017766E" w:rsidP="00753CF8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753C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Requisiti di ordine generale (art. 80 </w:t>
            </w:r>
            <w:proofErr w:type="spellStart"/>
            <w:r w:rsidRPr="00753C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d.lgs</w:t>
            </w:r>
            <w:proofErr w:type="spellEnd"/>
            <w:r w:rsidRPr="00753C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7115" w:type="dxa"/>
            <w:gridSpan w:val="2"/>
            <w:shd w:val="clear" w:color="auto" w:fill="auto"/>
            <w:vAlign w:val="center"/>
          </w:tcPr>
          <w:p w:rsidR="0017766E" w:rsidRPr="00DE2F8D" w:rsidRDefault="0017766E" w:rsidP="0017766E">
            <w:pPr>
              <w:numPr>
                <w:ilvl w:val="0"/>
                <w:numId w:val="1"/>
              </w:num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E2F8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Presentazione di autocertificazione a centrale di committenza</w:t>
            </w:r>
          </w:p>
          <w:p w:rsidR="0017766E" w:rsidRPr="00DE2F8D" w:rsidRDefault="00A51C21" w:rsidP="00A51C21">
            <w:pPr>
              <w:suppressAutoHyphens/>
              <w:spacing w:after="0" w:line="360" w:lineRule="auto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1C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X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</w:t>
            </w:r>
            <w:bookmarkStart w:id="0" w:name="_GoBack"/>
            <w:bookmarkEnd w:id="0"/>
            <w:r w:rsidR="0017766E" w:rsidRPr="00DE2F8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Presentazione di autocertificazione all’Università</w:t>
            </w:r>
          </w:p>
        </w:tc>
      </w:tr>
      <w:tr w:rsidR="0017766E" w:rsidRPr="00DE2F8D" w:rsidTr="007C5E10">
        <w:tc>
          <w:tcPr>
            <w:tcW w:w="704" w:type="dxa"/>
            <w:vMerge w:val="restart"/>
            <w:vAlign w:val="center"/>
          </w:tcPr>
          <w:p w:rsidR="0017766E" w:rsidRPr="001F14CD" w:rsidRDefault="0017766E" w:rsidP="0017766E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1F14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2070" w:type="dxa"/>
            <w:vMerge w:val="restart"/>
            <w:shd w:val="clear" w:color="auto" w:fill="auto"/>
            <w:vAlign w:val="center"/>
          </w:tcPr>
          <w:p w:rsidR="0017766E" w:rsidRPr="00DE2F8D" w:rsidRDefault="0017766E" w:rsidP="00753CF8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DE2F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Il </w:t>
            </w:r>
            <w:proofErr w:type="spellStart"/>
            <w:r w:rsidRPr="00DE2F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Rup</w:t>
            </w:r>
            <w:proofErr w:type="spellEnd"/>
          </w:p>
        </w:tc>
        <w:tc>
          <w:tcPr>
            <w:tcW w:w="7115" w:type="dxa"/>
            <w:gridSpan w:val="2"/>
            <w:shd w:val="clear" w:color="auto" w:fill="auto"/>
            <w:vAlign w:val="center"/>
          </w:tcPr>
          <w:p w:rsidR="0017766E" w:rsidRPr="00753CF8" w:rsidRDefault="0017766E" w:rsidP="0017766E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53CF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Consapevole di quanto disposto dall'art. 76 del D.P.R. 28 Dicembre 2000, n. 445, sulle sanzioni penali per le ipotesi di falsità in atti e dichiarazioni mendaci, dichiara:</w:t>
            </w:r>
          </w:p>
          <w:p w:rsidR="0017766E" w:rsidRPr="00753CF8" w:rsidRDefault="0017766E" w:rsidP="0017766E">
            <w:pPr>
              <w:pStyle w:val="Paragrafoelenco"/>
              <w:numPr>
                <w:ilvl w:val="0"/>
                <w:numId w:val="13"/>
              </w:num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zh-CN"/>
              </w:rPr>
            </w:pPr>
            <w:r w:rsidRPr="00753CF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di non trovarsi in una situazione di conflitto di interesse di cui all’art. 42 del </w:t>
            </w:r>
            <w:proofErr w:type="spellStart"/>
            <w:r w:rsidRPr="00753CF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D.Lgs</w:t>
            </w:r>
            <w:proofErr w:type="spellEnd"/>
            <w:r w:rsidRPr="00753CF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50/2016.</w:t>
            </w:r>
          </w:p>
        </w:tc>
      </w:tr>
      <w:tr w:rsidR="0017766E" w:rsidRPr="00DE2F8D" w:rsidTr="007C5E10">
        <w:tc>
          <w:tcPr>
            <w:tcW w:w="704" w:type="dxa"/>
            <w:vMerge/>
            <w:vAlign w:val="center"/>
          </w:tcPr>
          <w:p w:rsidR="0017766E" w:rsidRDefault="0017766E" w:rsidP="0017766E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17766E" w:rsidRPr="00DE2F8D" w:rsidRDefault="0017766E" w:rsidP="0017766E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7115" w:type="dxa"/>
            <w:gridSpan w:val="2"/>
            <w:shd w:val="clear" w:color="auto" w:fill="auto"/>
            <w:vAlign w:val="center"/>
          </w:tcPr>
          <w:p w:rsidR="0017766E" w:rsidRPr="00753CF8" w:rsidRDefault="0017766E" w:rsidP="0017766E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zh-CN"/>
              </w:rPr>
            </w:pPr>
            <w:r w:rsidRPr="00753CF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zh-CN"/>
              </w:rPr>
              <w:t>Nome Cognome</w:t>
            </w:r>
            <w:r w:rsidR="00753CF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zh-CN"/>
              </w:rPr>
              <w:t>: Dott. Ciro Danzo</w:t>
            </w:r>
          </w:p>
          <w:p w:rsidR="0017766E" w:rsidRPr="00753CF8" w:rsidRDefault="0017766E" w:rsidP="0017766E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zh-CN"/>
              </w:rPr>
            </w:pPr>
            <w:r w:rsidRPr="00753CF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zh-CN"/>
              </w:rPr>
              <w:t>Firma _____________________________________________________</w:t>
            </w:r>
          </w:p>
        </w:tc>
      </w:tr>
      <w:tr w:rsidR="0017766E" w:rsidRPr="00DE2F8D" w:rsidTr="007C5E10">
        <w:tc>
          <w:tcPr>
            <w:tcW w:w="704" w:type="dxa"/>
            <w:vAlign w:val="center"/>
          </w:tcPr>
          <w:p w:rsidR="0017766E" w:rsidRPr="001F14CD" w:rsidRDefault="0017766E" w:rsidP="0017766E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1F14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17766E" w:rsidRPr="00DE2F8D" w:rsidRDefault="0017766E" w:rsidP="0017766E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DE2F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Data</w:t>
            </w:r>
          </w:p>
        </w:tc>
        <w:tc>
          <w:tcPr>
            <w:tcW w:w="7115" w:type="dxa"/>
            <w:gridSpan w:val="2"/>
            <w:shd w:val="clear" w:color="auto" w:fill="auto"/>
            <w:vAlign w:val="center"/>
          </w:tcPr>
          <w:p w:rsidR="0017766E" w:rsidRPr="00753CF8" w:rsidRDefault="00753CF8" w:rsidP="00753CF8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zh-CN"/>
              </w:rPr>
              <w:t xml:space="preserve">       </w:t>
            </w:r>
            <w:r w:rsidR="0017766E" w:rsidRPr="00DE2F8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zh-CN"/>
              </w:rPr>
              <w:t>___/____/____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        </w:t>
            </w:r>
            <w:r w:rsidRPr="00753C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(la data deve essere indicata dal referente tecnico)</w:t>
            </w:r>
          </w:p>
        </w:tc>
      </w:tr>
    </w:tbl>
    <w:p w:rsidR="00DE2F8D" w:rsidRPr="00DE2F8D" w:rsidRDefault="00DE2F8D" w:rsidP="00A37B59">
      <w:pPr>
        <w:tabs>
          <w:tab w:val="left" w:pos="720"/>
        </w:tabs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sectPr w:rsidR="00DE2F8D" w:rsidRPr="00DE2F8D" w:rsidSect="00663A51">
      <w:headerReference w:type="default" r:id="rId11"/>
      <w:footerReference w:type="default" r:id="rId12"/>
      <w:pgSz w:w="11906" w:h="16838"/>
      <w:pgMar w:top="567" w:right="1134" w:bottom="142" w:left="1134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34EE" w:rsidRDefault="00B634EE" w:rsidP="00DE2F8D">
      <w:pPr>
        <w:spacing w:after="0" w:line="240" w:lineRule="auto"/>
      </w:pPr>
      <w:r>
        <w:separator/>
      </w:r>
    </w:p>
  </w:endnote>
  <w:endnote w:type="continuationSeparator" w:id="0">
    <w:p w:rsidR="00B634EE" w:rsidRDefault="00B634EE" w:rsidP="00DE2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-Normal">
    <w:altName w:val="Times New Roman"/>
    <w:charset w:val="00"/>
    <w:family w:val="auto"/>
    <w:pitch w:val="variable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9ED" w:rsidRDefault="00B634EE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34EE" w:rsidRDefault="00B634EE" w:rsidP="00DE2F8D">
      <w:pPr>
        <w:spacing w:after="0" w:line="240" w:lineRule="auto"/>
      </w:pPr>
      <w:r>
        <w:separator/>
      </w:r>
    </w:p>
  </w:footnote>
  <w:footnote w:type="continuationSeparator" w:id="0">
    <w:p w:rsidR="00B634EE" w:rsidRDefault="00B634EE" w:rsidP="00DE2F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06" w:type="dxa"/>
      <w:tblInd w:w="-10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106"/>
    </w:tblGrid>
    <w:tr w:rsidR="00E319ED">
      <w:trPr>
        <w:trHeight w:val="1398"/>
      </w:trPr>
      <w:tc>
        <w:tcPr>
          <w:tcW w:w="10106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</w:tcPr>
        <w:p w:rsidR="00E319ED" w:rsidRDefault="00DE2F8D">
          <w:pPr>
            <w:snapToGrid w:val="0"/>
            <w:ind w:left="72"/>
            <w:jc w:val="center"/>
            <w:rPr>
              <w:rFonts w:ascii="Trajan-Normal" w:hAnsi="Trajan-Normal" w:cs="Trajan-Normal"/>
              <w:color w:val="CC0000"/>
              <w:sz w:val="16"/>
              <w:szCs w:val="18"/>
            </w:rPr>
          </w:pPr>
          <w:r>
            <w:rPr>
              <w:rFonts w:ascii="Verdana" w:hAnsi="Verdana" w:cs="Verdana"/>
              <w:noProof/>
              <w:color w:val="073771"/>
              <w:sz w:val="17"/>
              <w:szCs w:val="17"/>
              <w:lang w:eastAsia="it-IT"/>
            </w:rPr>
            <w:drawing>
              <wp:inline distT="0" distB="0" distL="0" distR="0" wp14:anchorId="08F8787C" wp14:editId="3F32F0B5">
                <wp:extent cx="628650" cy="62865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E319ED" w:rsidRDefault="005938E5" w:rsidP="00155F13">
          <w:pPr>
            <w:ind w:left="72"/>
            <w:jc w:val="center"/>
            <w:rPr>
              <w:rFonts w:ascii="Trajan-Normal" w:hAnsi="Trajan-Normal" w:cs="Trajan-Normal"/>
              <w:color w:val="CC0000"/>
              <w:sz w:val="16"/>
              <w:szCs w:val="18"/>
            </w:rPr>
          </w:pPr>
          <w:r>
            <w:rPr>
              <w:rFonts w:ascii="Trajan-Normal" w:hAnsi="Trajan-Normal" w:cs="Trajan-Normal"/>
              <w:color w:val="CC0000"/>
              <w:sz w:val="16"/>
              <w:szCs w:val="18"/>
            </w:rPr>
            <w:t>ALMA MATER STUDIORUM -UNIVERSIT</w:t>
          </w:r>
          <w:r>
            <w:rPr>
              <w:color w:val="CC0000"/>
              <w:sz w:val="16"/>
              <w:szCs w:val="18"/>
            </w:rPr>
            <w:t>À</w:t>
          </w:r>
          <w:r>
            <w:rPr>
              <w:rFonts w:ascii="Trajan-Normal" w:hAnsi="Trajan-Normal" w:cs="Trajan-Normal"/>
              <w:color w:val="CC0000"/>
              <w:sz w:val="16"/>
              <w:szCs w:val="18"/>
            </w:rPr>
            <w:t xml:space="preserve"> DI BOLOGNA</w:t>
          </w:r>
        </w:p>
        <w:p w:rsidR="00E319ED" w:rsidRPr="00492D2F" w:rsidRDefault="00492D2F" w:rsidP="00503331">
          <w:pPr>
            <w:ind w:left="72"/>
            <w:jc w:val="center"/>
            <w:rPr>
              <w:rFonts w:ascii="Trajan-Normal" w:hAnsi="Trajan-Normal" w:cs="Trajan-Normal"/>
              <w:b/>
              <w:i/>
              <w:color w:val="CC0000"/>
              <w:sz w:val="16"/>
              <w:szCs w:val="18"/>
            </w:rPr>
          </w:pPr>
          <w:r w:rsidRPr="00492D2F">
            <w:rPr>
              <w:rFonts w:ascii="Trajan-Normal" w:hAnsi="Trajan-Normal" w:cs="Trajan-Normal"/>
              <w:b/>
              <w:i/>
              <w:color w:val="CC0000"/>
              <w:sz w:val="16"/>
              <w:szCs w:val="18"/>
            </w:rPr>
            <w:t xml:space="preserve">CENTRO INTERDIPARTIMENTALE </w:t>
          </w:r>
          <w:r w:rsidR="00503331">
            <w:rPr>
              <w:rFonts w:ascii="Trajan-Normal" w:hAnsi="Trajan-Normal" w:cs="Trajan-Normal"/>
              <w:b/>
              <w:i/>
              <w:color w:val="CC0000"/>
              <w:sz w:val="16"/>
              <w:szCs w:val="18"/>
            </w:rPr>
            <w:t>ALMA MATER INSTITUTE ON HEALTHY PLANET</w:t>
          </w:r>
        </w:p>
      </w:tc>
    </w:tr>
  </w:tbl>
  <w:p w:rsidR="00E319ED" w:rsidRDefault="00B634E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55A89"/>
    <w:multiLevelType w:val="hybridMultilevel"/>
    <w:tmpl w:val="BCCC5FB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A35B6"/>
    <w:multiLevelType w:val="hybridMultilevel"/>
    <w:tmpl w:val="98AA30A0"/>
    <w:lvl w:ilvl="0" w:tplc="00000004">
      <w:start w:val="1"/>
      <w:numFmt w:val="bullet"/>
      <w:lvlText w:val="□"/>
      <w:lvlJc w:val="left"/>
      <w:pPr>
        <w:ind w:left="1440" w:hanging="360"/>
      </w:pPr>
      <w:rPr>
        <w:rFonts w:ascii="Courier New" w:hAnsi="Courier New" w:cs="Courier New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4576697"/>
    <w:multiLevelType w:val="hybridMultilevel"/>
    <w:tmpl w:val="2326C26E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A53BDC"/>
    <w:multiLevelType w:val="hybridMultilevel"/>
    <w:tmpl w:val="D7489B0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B9735C"/>
    <w:multiLevelType w:val="hybridMultilevel"/>
    <w:tmpl w:val="97B0D6A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16"/>
      </w:rPr>
    </w:lvl>
    <w:lvl w:ilvl="1" w:tplc="00000004">
      <w:start w:val="1"/>
      <w:numFmt w:val="bullet"/>
      <w:lvlText w:val="□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D04FC1"/>
    <w:multiLevelType w:val="hybridMultilevel"/>
    <w:tmpl w:val="CEE01556"/>
    <w:lvl w:ilvl="0" w:tplc="04100003">
      <w:start w:val="1"/>
      <w:numFmt w:val="bullet"/>
      <w:lvlText w:val="o"/>
      <w:lvlJc w:val="left"/>
      <w:pPr>
        <w:ind w:left="89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6" w15:restartNumberingAfterBreak="0">
    <w:nsid w:val="45411F54"/>
    <w:multiLevelType w:val="hybridMultilevel"/>
    <w:tmpl w:val="CA468F6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87742D"/>
    <w:multiLevelType w:val="hybridMultilevel"/>
    <w:tmpl w:val="866C682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A631AA"/>
    <w:multiLevelType w:val="hybridMultilevel"/>
    <w:tmpl w:val="1F22B5F0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0000004">
      <w:start w:val="1"/>
      <w:numFmt w:val="bullet"/>
      <w:lvlText w:val="□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3A7787"/>
    <w:multiLevelType w:val="hybridMultilevel"/>
    <w:tmpl w:val="9014B9BC"/>
    <w:lvl w:ilvl="0" w:tplc="00000004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0000004">
      <w:start w:val="1"/>
      <w:numFmt w:val="bullet"/>
      <w:lvlText w:val="□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587A09"/>
    <w:multiLevelType w:val="hybridMultilevel"/>
    <w:tmpl w:val="F9028AE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D031FD"/>
    <w:multiLevelType w:val="hybridMultilevel"/>
    <w:tmpl w:val="DAD0DFE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7EA558E"/>
    <w:multiLevelType w:val="hybridMultilevel"/>
    <w:tmpl w:val="AFBEAF74"/>
    <w:lvl w:ilvl="0" w:tplc="00000004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937356"/>
    <w:multiLevelType w:val="hybridMultilevel"/>
    <w:tmpl w:val="16A874B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7E75A4"/>
    <w:multiLevelType w:val="hybridMultilevel"/>
    <w:tmpl w:val="25B4CB4A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5B0361D"/>
    <w:multiLevelType w:val="hybridMultilevel"/>
    <w:tmpl w:val="6D0A7FE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0000004">
      <w:start w:val="1"/>
      <w:numFmt w:val="bullet"/>
      <w:lvlText w:val="□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6"/>
  </w:num>
  <w:num w:numId="5">
    <w:abstractNumId w:val="14"/>
  </w:num>
  <w:num w:numId="6">
    <w:abstractNumId w:val="2"/>
  </w:num>
  <w:num w:numId="7">
    <w:abstractNumId w:val="15"/>
  </w:num>
  <w:num w:numId="8">
    <w:abstractNumId w:val="8"/>
  </w:num>
  <w:num w:numId="9">
    <w:abstractNumId w:val="10"/>
  </w:num>
  <w:num w:numId="10">
    <w:abstractNumId w:val="9"/>
  </w:num>
  <w:num w:numId="11">
    <w:abstractNumId w:val="1"/>
  </w:num>
  <w:num w:numId="12">
    <w:abstractNumId w:val="13"/>
  </w:num>
  <w:num w:numId="13">
    <w:abstractNumId w:val="7"/>
  </w:num>
  <w:num w:numId="14">
    <w:abstractNumId w:val="12"/>
  </w:num>
  <w:num w:numId="15">
    <w:abstractNumId w:val="4"/>
  </w:num>
  <w:num w:numId="16">
    <w:abstractNumId w:val="3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F8D"/>
    <w:rsid w:val="000502D9"/>
    <w:rsid w:val="00060C39"/>
    <w:rsid w:val="000C46DF"/>
    <w:rsid w:val="001025F7"/>
    <w:rsid w:val="001040BD"/>
    <w:rsid w:val="00171DE0"/>
    <w:rsid w:val="00175D4C"/>
    <w:rsid w:val="0017766E"/>
    <w:rsid w:val="001D0353"/>
    <w:rsid w:val="001E53CA"/>
    <w:rsid w:val="001F14CD"/>
    <w:rsid w:val="0020605C"/>
    <w:rsid w:val="00211913"/>
    <w:rsid w:val="0021359F"/>
    <w:rsid w:val="0023763F"/>
    <w:rsid w:val="0026616D"/>
    <w:rsid w:val="00280FC2"/>
    <w:rsid w:val="002B214E"/>
    <w:rsid w:val="002B7D15"/>
    <w:rsid w:val="002E33C2"/>
    <w:rsid w:val="00315830"/>
    <w:rsid w:val="0039783B"/>
    <w:rsid w:val="003A140D"/>
    <w:rsid w:val="003E2567"/>
    <w:rsid w:val="0041634C"/>
    <w:rsid w:val="00416DE0"/>
    <w:rsid w:val="00436BE6"/>
    <w:rsid w:val="0048382A"/>
    <w:rsid w:val="00492D2F"/>
    <w:rsid w:val="004F760E"/>
    <w:rsid w:val="00503331"/>
    <w:rsid w:val="00512B30"/>
    <w:rsid w:val="005642C4"/>
    <w:rsid w:val="00566830"/>
    <w:rsid w:val="00575CCF"/>
    <w:rsid w:val="00585E35"/>
    <w:rsid w:val="005938E5"/>
    <w:rsid w:val="005C1538"/>
    <w:rsid w:val="005D32DC"/>
    <w:rsid w:val="005D743B"/>
    <w:rsid w:val="005F13EF"/>
    <w:rsid w:val="00610F79"/>
    <w:rsid w:val="00625338"/>
    <w:rsid w:val="006361E4"/>
    <w:rsid w:val="00660368"/>
    <w:rsid w:val="00677674"/>
    <w:rsid w:val="0068263A"/>
    <w:rsid w:val="00697539"/>
    <w:rsid w:val="006C3544"/>
    <w:rsid w:val="007138E4"/>
    <w:rsid w:val="00752068"/>
    <w:rsid w:val="00753CF8"/>
    <w:rsid w:val="00780A70"/>
    <w:rsid w:val="007A2D0A"/>
    <w:rsid w:val="007B4647"/>
    <w:rsid w:val="007B46BF"/>
    <w:rsid w:val="007C5E10"/>
    <w:rsid w:val="007D5A09"/>
    <w:rsid w:val="008017B5"/>
    <w:rsid w:val="00830B9A"/>
    <w:rsid w:val="008526F1"/>
    <w:rsid w:val="00890832"/>
    <w:rsid w:val="00895BF0"/>
    <w:rsid w:val="008E67FF"/>
    <w:rsid w:val="00934316"/>
    <w:rsid w:val="00956F53"/>
    <w:rsid w:val="00982F7F"/>
    <w:rsid w:val="009A2B2B"/>
    <w:rsid w:val="009C1DBA"/>
    <w:rsid w:val="009F0DF6"/>
    <w:rsid w:val="00A05D4A"/>
    <w:rsid w:val="00A37B59"/>
    <w:rsid w:val="00A46092"/>
    <w:rsid w:val="00A461D2"/>
    <w:rsid w:val="00A51C21"/>
    <w:rsid w:val="00A66250"/>
    <w:rsid w:val="00A71B63"/>
    <w:rsid w:val="00B21404"/>
    <w:rsid w:val="00B22965"/>
    <w:rsid w:val="00B2709D"/>
    <w:rsid w:val="00B44B03"/>
    <w:rsid w:val="00B53440"/>
    <w:rsid w:val="00B634EE"/>
    <w:rsid w:val="00B67ACD"/>
    <w:rsid w:val="00BE6F52"/>
    <w:rsid w:val="00C0168B"/>
    <w:rsid w:val="00C1703C"/>
    <w:rsid w:val="00C21B15"/>
    <w:rsid w:val="00C23287"/>
    <w:rsid w:val="00C354C7"/>
    <w:rsid w:val="00C624EC"/>
    <w:rsid w:val="00C8373A"/>
    <w:rsid w:val="00C86EF2"/>
    <w:rsid w:val="00D32156"/>
    <w:rsid w:val="00D75BE7"/>
    <w:rsid w:val="00D82E00"/>
    <w:rsid w:val="00D95F6D"/>
    <w:rsid w:val="00DD25F9"/>
    <w:rsid w:val="00DE2F8D"/>
    <w:rsid w:val="00DE3186"/>
    <w:rsid w:val="00E61CEC"/>
    <w:rsid w:val="00EA2552"/>
    <w:rsid w:val="00ED0042"/>
    <w:rsid w:val="00F337E8"/>
    <w:rsid w:val="00F46AF5"/>
    <w:rsid w:val="00FA63A4"/>
    <w:rsid w:val="00FB6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4C9C97"/>
  <w15:docId w15:val="{1B1B866C-B3B1-4AC1-97C3-F3A18FE1A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DE2F8D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PidipaginaCarattere">
    <w:name w:val="Piè di pagina Carattere"/>
    <w:basedOn w:val="Carpredefinitoparagrafo"/>
    <w:link w:val="Pidipagina"/>
    <w:rsid w:val="00DE2F8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Intestazione">
    <w:name w:val="header"/>
    <w:basedOn w:val="Normale"/>
    <w:link w:val="IntestazioneCarattere"/>
    <w:rsid w:val="00DE2F8D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IntestazioneCarattere">
    <w:name w:val="Intestazione Carattere"/>
    <w:basedOn w:val="Carpredefinitoparagrafo"/>
    <w:link w:val="Intestazione"/>
    <w:rsid w:val="00DE2F8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2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2F8D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7D5A0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D5A09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D5A09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D5A0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D5A09"/>
    <w:rPr>
      <w:b/>
      <w:bCs/>
      <w:sz w:val="20"/>
      <w:szCs w:val="20"/>
    </w:rPr>
  </w:style>
  <w:style w:type="table" w:styleId="Grigliatabella">
    <w:name w:val="Table Grid"/>
    <w:basedOn w:val="Tabellanormale"/>
    <w:uiPriority w:val="59"/>
    <w:rsid w:val="00DE3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8382A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6C3544"/>
    <w:rPr>
      <w:rFonts w:ascii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semiHidden/>
    <w:unhideWhenUsed/>
    <w:rsid w:val="006C3544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C354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C3544"/>
    <w:rPr>
      <w:rFonts w:ascii="Calibri" w:eastAsia="Calibri" w:hAnsi="Calibri" w:cs="Times New Roman"/>
      <w:sz w:val="20"/>
      <w:szCs w:val="20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6C354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6C3544"/>
    <w:rPr>
      <w:rFonts w:ascii="Calibri" w:eastAsia="Calibri" w:hAnsi="Calibri" w:cs="Times New Roman"/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6C35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5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center.regione.emilia-romagna.it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cquistinretepa.it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intercenter.regione.emilia-romagna.i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cquistinretepa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6</Pages>
  <Words>1750</Words>
  <Characters>9978</Characters>
  <Application>Microsoft Office Word</Application>
  <DocSecurity>0</DocSecurity>
  <Lines>83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Bologna</Company>
  <LinksUpToDate>false</LinksUpToDate>
  <CharactersWithSpaces>11705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AAGG_Erika</dc:creator>
  <cp:lastModifiedBy>Fiorella Gherenzé</cp:lastModifiedBy>
  <cp:revision>13</cp:revision>
  <cp:lastPrinted>2020-02-11T15:21:00Z</cp:lastPrinted>
  <dcterms:created xsi:type="dcterms:W3CDTF">2020-02-10T11:44:00Z</dcterms:created>
  <dcterms:modified xsi:type="dcterms:W3CDTF">2021-04-19T13:32:00Z</dcterms:modified>
</cp:coreProperties>
</file>